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D9D12" w14:textId="69DAE1D3" w:rsidR="00643DD9" w:rsidRDefault="00366BB3" w:rsidP="00643DD9">
      <w:pPr>
        <w:rPr>
          <w:sz w:val="40"/>
        </w:rPr>
      </w:pPr>
      <w:bookmarkStart w:id="0" w:name="cond"/>
      <w:r>
        <w:rPr>
          <w:rFonts w:asciiTheme="minorHAnsi" w:hAnsiTheme="minorHAnsi"/>
          <w:b/>
          <w:noProof/>
        </w:rPr>
        <w:drawing>
          <wp:anchor distT="0" distB="0" distL="114300" distR="114300" simplePos="0" relativeHeight="251658240" behindDoc="0" locked="0" layoutInCell="1" allowOverlap="1" wp14:anchorId="169BD17A" wp14:editId="6AF27051">
            <wp:simplePos x="0" y="0"/>
            <wp:positionH relativeFrom="column">
              <wp:posOffset>4737114</wp:posOffset>
            </wp:positionH>
            <wp:positionV relativeFrom="paragraph">
              <wp:posOffset>0</wp:posOffset>
            </wp:positionV>
            <wp:extent cx="1217930" cy="18268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930" cy="1826895"/>
                    </a:xfrm>
                    <a:prstGeom prst="rect">
                      <a:avLst/>
                    </a:prstGeom>
                  </pic:spPr>
                </pic:pic>
              </a:graphicData>
            </a:graphic>
            <wp14:sizeRelH relativeFrom="page">
              <wp14:pctWidth>0</wp14:pctWidth>
            </wp14:sizeRelH>
            <wp14:sizeRelV relativeFrom="page">
              <wp14:pctHeight>0</wp14:pctHeight>
            </wp14:sizeRelV>
          </wp:anchor>
        </w:drawing>
      </w:r>
    </w:p>
    <w:p w14:paraId="3E8F9FDE" w14:textId="1DD75B6B" w:rsidR="00643DD9" w:rsidRPr="00643DD9" w:rsidRDefault="00643DD9" w:rsidP="00643DD9">
      <w:pPr>
        <w:pStyle w:val="Title"/>
        <w:jc w:val="center"/>
        <w:rPr>
          <w:rFonts w:asciiTheme="minorHAnsi" w:hAnsiTheme="minorHAnsi"/>
          <w:b/>
        </w:rPr>
      </w:pPr>
      <w:r w:rsidRPr="00643DD9">
        <w:rPr>
          <w:rFonts w:asciiTheme="minorHAnsi" w:hAnsiTheme="minorHAnsi"/>
          <w:b/>
        </w:rPr>
        <w:t>TOP TIPS FOR WINTER</w:t>
      </w:r>
    </w:p>
    <w:p w14:paraId="26F4E9CE" w14:textId="77777777" w:rsidR="00643DD9" w:rsidRDefault="00643DD9" w:rsidP="00643DD9">
      <w:pPr>
        <w:rPr>
          <w:sz w:val="40"/>
        </w:rPr>
      </w:pPr>
    </w:p>
    <w:p w14:paraId="1CBA5BBB" w14:textId="77777777" w:rsidR="00643DD9" w:rsidRDefault="00643DD9" w:rsidP="00643DD9">
      <w:pPr>
        <w:rPr>
          <w:sz w:val="40"/>
        </w:rPr>
      </w:pPr>
    </w:p>
    <w:p w14:paraId="26C8226A" w14:textId="0C18D1AB" w:rsidR="009C3761" w:rsidRPr="00643DD9" w:rsidRDefault="009C3761" w:rsidP="00643DD9">
      <w:pPr>
        <w:pStyle w:val="Heading1"/>
        <w:rPr>
          <w:color w:val="2E74B5" w:themeColor="accent1" w:themeShade="BF"/>
          <w:sz w:val="32"/>
          <w:szCs w:val="26"/>
        </w:rPr>
      </w:pPr>
      <w:r w:rsidRPr="00643DD9">
        <w:rPr>
          <w:sz w:val="32"/>
        </w:rPr>
        <w:t>What is this information guide about?</w:t>
      </w:r>
    </w:p>
    <w:p w14:paraId="66DD0676" w14:textId="77777777" w:rsidR="009C3761" w:rsidRPr="00836EDB" w:rsidRDefault="009C3761" w:rsidP="009C3761">
      <w:pPr>
        <w:pStyle w:val="NoSpacing"/>
        <w:jc w:val="both"/>
        <w:rPr>
          <w:color w:val="595959" w:themeColor="text1" w:themeTint="A6"/>
        </w:rPr>
      </w:pPr>
    </w:p>
    <w:p w14:paraId="484DC16C" w14:textId="77777777" w:rsidR="009C3761" w:rsidRPr="00471190" w:rsidRDefault="009C3761" w:rsidP="009C3761">
      <w:pPr>
        <w:pStyle w:val="NoSpacing"/>
        <w:jc w:val="both"/>
        <w:rPr>
          <w:color w:val="000000" w:themeColor="text1"/>
        </w:rPr>
      </w:pPr>
    </w:p>
    <w:p w14:paraId="6A021CEE" w14:textId="27F58458" w:rsidR="009C3761" w:rsidRPr="00F12017" w:rsidRDefault="00643DD9" w:rsidP="009C3761">
      <w:pPr>
        <w:pStyle w:val="NoSpacing"/>
        <w:numPr>
          <w:ilvl w:val="0"/>
          <w:numId w:val="13"/>
        </w:numPr>
        <w:spacing w:line="276" w:lineRule="auto"/>
        <w:ind w:left="2342" w:hanging="357"/>
        <w:rPr>
          <w:color w:val="000000" w:themeColor="text1"/>
          <w:sz w:val="28"/>
        </w:rPr>
      </w:pPr>
      <w:r>
        <w:rPr>
          <w:color w:val="000000" w:themeColor="text1"/>
          <w:sz w:val="28"/>
        </w:rPr>
        <w:t>P</w:t>
      </w:r>
      <w:r w:rsidR="009C3761" w:rsidRPr="00F12017">
        <w:rPr>
          <w:color w:val="000000" w:themeColor="text1"/>
          <w:sz w:val="28"/>
        </w:rPr>
        <w:t>rotection against cold and chill</w:t>
      </w:r>
    </w:p>
    <w:p w14:paraId="6E1CC859" w14:textId="77777777" w:rsidR="009C3761" w:rsidRPr="00F12017" w:rsidRDefault="009C3761" w:rsidP="009C3761">
      <w:pPr>
        <w:pStyle w:val="NoSpacing"/>
        <w:numPr>
          <w:ilvl w:val="0"/>
          <w:numId w:val="13"/>
        </w:numPr>
        <w:spacing w:line="276" w:lineRule="auto"/>
        <w:ind w:left="2342" w:hanging="357"/>
        <w:rPr>
          <w:color w:val="000000" w:themeColor="text1"/>
          <w:sz w:val="28"/>
        </w:rPr>
      </w:pPr>
      <w:r w:rsidRPr="00F12017">
        <w:rPr>
          <w:color w:val="000000" w:themeColor="text1"/>
          <w:sz w:val="28"/>
        </w:rPr>
        <w:t>Dangers of skin and extremity damage</w:t>
      </w:r>
      <w:bookmarkStart w:id="1" w:name="_GoBack"/>
      <w:bookmarkEnd w:id="1"/>
    </w:p>
    <w:p w14:paraId="4941994F" w14:textId="4F06D636" w:rsidR="009C3761" w:rsidRPr="009C3761" w:rsidRDefault="009C3761" w:rsidP="009C3761">
      <w:pPr>
        <w:pStyle w:val="NoSpacing"/>
        <w:numPr>
          <w:ilvl w:val="0"/>
          <w:numId w:val="13"/>
        </w:numPr>
        <w:spacing w:line="276" w:lineRule="auto"/>
        <w:ind w:left="2342" w:hanging="357"/>
        <w:rPr>
          <w:color w:val="000000" w:themeColor="text1"/>
          <w:sz w:val="28"/>
        </w:rPr>
      </w:pPr>
      <w:r w:rsidRPr="00F12017">
        <w:rPr>
          <w:color w:val="000000" w:themeColor="text1"/>
          <w:sz w:val="28"/>
        </w:rPr>
        <w:t>Factors that can accelerate the problem</w:t>
      </w:r>
    </w:p>
    <w:p w14:paraId="34366B88" w14:textId="77777777" w:rsidR="009C3761" w:rsidRDefault="009C3761" w:rsidP="00643DD9">
      <w:pPr>
        <w:pStyle w:val="Heading1"/>
        <w:ind w:left="0"/>
        <w:rPr>
          <w:sz w:val="28"/>
        </w:rPr>
      </w:pPr>
    </w:p>
    <w:p w14:paraId="7981677A" w14:textId="77777777" w:rsidR="001B03DA" w:rsidRPr="00F12017" w:rsidRDefault="001B03DA" w:rsidP="009F3544">
      <w:pPr>
        <w:pStyle w:val="Heading1"/>
        <w:rPr>
          <w:b w:val="0"/>
          <w:sz w:val="28"/>
        </w:rPr>
      </w:pPr>
      <w:r w:rsidRPr="00F12017">
        <w:rPr>
          <w:sz w:val="28"/>
        </w:rPr>
        <w:t>The condition</w:t>
      </w:r>
    </w:p>
    <w:bookmarkEnd w:id="0"/>
    <w:p w14:paraId="746BAB94" w14:textId="77777777" w:rsidR="001B03DA" w:rsidRDefault="001B03DA" w:rsidP="009F3544">
      <w:pPr>
        <w:ind w:left="-284"/>
      </w:pPr>
    </w:p>
    <w:p w14:paraId="024D1AD5" w14:textId="77777777" w:rsidR="002C61FC" w:rsidRDefault="005C45B4" w:rsidP="009F3544">
      <w:pPr>
        <w:ind w:left="-284"/>
        <w:rPr>
          <w:rFonts w:asciiTheme="minorHAnsi" w:hAnsiTheme="minorHAnsi"/>
        </w:rPr>
      </w:pPr>
      <w:r w:rsidRPr="00AA44BA">
        <w:rPr>
          <w:rFonts w:asciiTheme="minorHAnsi" w:hAnsiTheme="minorHAnsi"/>
        </w:rPr>
        <w:t xml:space="preserve">Official names: </w:t>
      </w:r>
      <w:r w:rsidR="00F82F90" w:rsidRPr="00AA44BA">
        <w:rPr>
          <w:rFonts w:asciiTheme="minorHAnsi" w:hAnsiTheme="minorHAnsi"/>
        </w:rPr>
        <w:t>Perniosis (chilblains), chilling leading to skin damage. Blisters, erosions, ulcers, ischaemia and necrosis (gangrene)</w:t>
      </w:r>
      <w:r w:rsidR="002C61FC">
        <w:rPr>
          <w:rFonts w:asciiTheme="minorHAnsi" w:hAnsiTheme="minorHAnsi"/>
        </w:rPr>
        <w:t xml:space="preserve">. </w:t>
      </w:r>
    </w:p>
    <w:p w14:paraId="194ADD6C" w14:textId="77777777" w:rsidR="002C61FC" w:rsidRPr="00F12017" w:rsidRDefault="002C61FC" w:rsidP="009F3544">
      <w:pPr>
        <w:ind w:left="-284"/>
        <w:rPr>
          <w:rFonts w:asciiTheme="minorHAnsi" w:hAnsiTheme="minorHAnsi"/>
          <w:sz w:val="28"/>
        </w:rPr>
      </w:pPr>
    </w:p>
    <w:p w14:paraId="681D2EEE" w14:textId="38460EBF" w:rsidR="002C61FC" w:rsidRPr="00F12017" w:rsidRDefault="002C61FC" w:rsidP="00563C55">
      <w:pPr>
        <w:pStyle w:val="Heading1"/>
        <w:tabs>
          <w:tab w:val="left" w:pos="3049"/>
        </w:tabs>
        <w:rPr>
          <w:sz w:val="28"/>
        </w:rPr>
      </w:pPr>
      <w:bookmarkStart w:id="2" w:name="aims"/>
      <w:r w:rsidRPr="00F12017">
        <w:rPr>
          <w:sz w:val="28"/>
        </w:rPr>
        <w:t>Who is this aimed at?</w:t>
      </w:r>
      <w:r w:rsidR="00563C55">
        <w:rPr>
          <w:sz w:val="28"/>
        </w:rPr>
        <w:tab/>
      </w:r>
    </w:p>
    <w:bookmarkEnd w:id="2"/>
    <w:p w14:paraId="429E513A" w14:textId="77777777" w:rsidR="002C61FC" w:rsidRPr="00C86C48" w:rsidRDefault="002C61FC" w:rsidP="009F3544">
      <w:pPr>
        <w:ind w:left="-284"/>
        <w:rPr>
          <w:rFonts w:asciiTheme="minorHAnsi" w:hAnsiTheme="minorHAnsi"/>
          <w:color w:val="000000" w:themeColor="text1"/>
        </w:rPr>
      </w:pPr>
    </w:p>
    <w:p w14:paraId="45B8BEE0" w14:textId="4F990F4F" w:rsidR="002C61FC" w:rsidRPr="00C86C48" w:rsidRDefault="002C61FC" w:rsidP="00B86F2B">
      <w:pPr>
        <w:ind w:left="-284"/>
        <w:rPr>
          <w:rFonts w:asciiTheme="minorHAnsi" w:hAnsiTheme="minorHAnsi"/>
          <w:color w:val="000000" w:themeColor="text1"/>
        </w:rPr>
      </w:pPr>
      <w:r w:rsidRPr="00C86C48">
        <w:rPr>
          <w:rFonts w:asciiTheme="minorHAnsi" w:hAnsiTheme="minorHAnsi"/>
          <w:color w:val="000000" w:themeColor="text1"/>
        </w:rPr>
        <w:t xml:space="preserve">All children, active adults, elderly and infirm, those with medical conditions likely to be at greater risk. The young may be unware of the dangers of cold. Active adults include cyclists, skiers, hikers. </w:t>
      </w:r>
      <w:r w:rsidR="009F3544">
        <w:rPr>
          <w:rFonts w:asciiTheme="minorHAnsi" w:hAnsiTheme="minorHAnsi"/>
          <w:color w:val="000000" w:themeColor="text1"/>
        </w:rPr>
        <w:t>Older patients may cut the</w:t>
      </w:r>
      <w:r w:rsidR="00B86F2B">
        <w:rPr>
          <w:rFonts w:asciiTheme="minorHAnsi" w:hAnsiTheme="minorHAnsi"/>
          <w:color w:val="000000" w:themeColor="text1"/>
        </w:rPr>
        <w:t xml:space="preserve">ir </w:t>
      </w:r>
      <w:r w:rsidR="009F3544">
        <w:rPr>
          <w:rFonts w:asciiTheme="minorHAnsi" w:hAnsiTheme="minorHAnsi"/>
          <w:color w:val="000000" w:themeColor="text1"/>
        </w:rPr>
        <w:t xml:space="preserve">heating down to save on bills. </w:t>
      </w:r>
      <w:r w:rsidR="00B86F2B">
        <w:rPr>
          <w:rFonts w:asciiTheme="minorHAnsi" w:hAnsiTheme="minorHAnsi"/>
          <w:color w:val="000000" w:themeColor="text1"/>
        </w:rPr>
        <w:t>Cold d</w:t>
      </w:r>
      <w:r w:rsidR="009F3544">
        <w:rPr>
          <w:rFonts w:asciiTheme="minorHAnsi" w:hAnsiTheme="minorHAnsi"/>
          <w:color w:val="000000" w:themeColor="text1"/>
        </w:rPr>
        <w:t>rafts in older properties are a prime cause for chilling. This becomes a social issue and support should come from the Council or Social Services</w:t>
      </w:r>
      <w:r w:rsidR="00B86F2B">
        <w:rPr>
          <w:rFonts w:asciiTheme="minorHAnsi" w:hAnsiTheme="minorHAnsi"/>
          <w:color w:val="000000" w:themeColor="text1"/>
        </w:rPr>
        <w:t xml:space="preserve"> whe</w:t>
      </w:r>
      <w:r w:rsidR="005633D2">
        <w:rPr>
          <w:rFonts w:asciiTheme="minorHAnsi" w:hAnsiTheme="minorHAnsi"/>
          <w:color w:val="000000" w:themeColor="text1"/>
        </w:rPr>
        <w:t>n</w:t>
      </w:r>
      <w:r w:rsidR="00B86F2B">
        <w:rPr>
          <w:rFonts w:asciiTheme="minorHAnsi" w:hAnsiTheme="minorHAnsi"/>
          <w:color w:val="000000" w:themeColor="text1"/>
        </w:rPr>
        <w:t xml:space="preserve"> economics</w:t>
      </w:r>
      <w:r w:rsidR="001C582C">
        <w:rPr>
          <w:rFonts w:asciiTheme="minorHAnsi" w:hAnsiTheme="minorHAnsi"/>
          <w:color w:val="000000" w:themeColor="text1"/>
        </w:rPr>
        <w:t xml:space="preserve"> is</w:t>
      </w:r>
      <w:r w:rsidR="00B86F2B">
        <w:rPr>
          <w:rFonts w:asciiTheme="minorHAnsi" w:hAnsiTheme="minorHAnsi"/>
          <w:color w:val="000000" w:themeColor="text1"/>
        </w:rPr>
        <w:t xml:space="preserve"> challenged</w:t>
      </w:r>
      <w:r w:rsidR="009F3544">
        <w:rPr>
          <w:rFonts w:asciiTheme="minorHAnsi" w:hAnsiTheme="minorHAnsi"/>
          <w:color w:val="000000" w:themeColor="text1"/>
        </w:rPr>
        <w:t>. Families also carry the burden of responsibility for their older relatives.</w:t>
      </w:r>
    </w:p>
    <w:p w14:paraId="10AA817D" w14:textId="77777777" w:rsidR="001B03DA" w:rsidRPr="00C86C48" w:rsidRDefault="001B03DA" w:rsidP="009F3544">
      <w:pPr>
        <w:ind w:left="-284"/>
        <w:rPr>
          <w:color w:val="000000" w:themeColor="text1"/>
          <w:sz w:val="22"/>
        </w:rPr>
      </w:pPr>
    </w:p>
    <w:p w14:paraId="2CB5AE5A" w14:textId="069FDEDE" w:rsidR="00AA44BA" w:rsidRPr="00F12017" w:rsidRDefault="00F82F90" w:rsidP="009F3544">
      <w:pPr>
        <w:pStyle w:val="Heading1"/>
        <w:rPr>
          <w:sz w:val="28"/>
        </w:rPr>
      </w:pPr>
      <w:bookmarkStart w:id="3" w:name="need2K"/>
      <w:r w:rsidRPr="00F12017">
        <w:rPr>
          <w:sz w:val="28"/>
        </w:rPr>
        <w:t>Things you need to know</w:t>
      </w:r>
      <w:bookmarkEnd w:id="3"/>
    </w:p>
    <w:p w14:paraId="3E359F8C" w14:textId="77777777" w:rsidR="009F3544" w:rsidRPr="009F3544" w:rsidRDefault="009F3544" w:rsidP="009F3544">
      <w:pPr>
        <w:ind w:left="-284"/>
      </w:pPr>
    </w:p>
    <w:p w14:paraId="416332D0" w14:textId="27D5997A" w:rsidR="002C61FC" w:rsidRPr="00C86C48" w:rsidRDefault="002C61FC" w:rsidP="009F3544">
      <w:pPr>
        <w:ind w:left="-284"/>
        <w:rPr>
          <w:rFonts w:asciiTheme="minorHAnsi" w:hAnsiTheme="minorHAnsi"/>
          <w:color w:val="000000" w:themeColor="text1"/>
        </w:rPr>
      </w:pPr>
      <w:r w:rsidRPr="00C86C48">
        <w:rPr>
          <w:rFonts w:asciiTheme="minorHAnsi" w:hAnsiTheme="minorHAnsi"/>
          <w:color w:val="000000" w:themeColor="text1"/>
        </w:rPr>
        <w:t xml:space="preserve">Exposure can arise at any time of year not just winter </w:t>
      </w:r>
      <w:r w:rsidR="00B86F2B">
        <w:rPr>
          <w:rFonts w:asciiTheme="minorHAnsi" w:hAnsiTheme="minorHAnsi"/>
          <w:color w:val="000000" w:themeColor="text1"/>
        </w:rPr>
        <w:t xml:space="preserve">(in the UK </w:t>
      </w:r>
      <w:r w:rsidRPr="00C86C48">
        <w:rPr>
          <w:rFonts w:asciiTheme="minorHAnsi" w:hAnsiTheme="minorHAnsi"/>
          <w:color w:val="000000" w:themeColor="text1"/>
        </w:rPr>
        <w:t xml:space="preserve">Dec-Mar). Cold wet </w:t>
      </w:r>
      <w:r w:rsidR="009F3544">
        <w:rPr>
          <w:rFonts w:asciiTheme="minorHAnsi" w:hAnsiTheme="minorHAnsi"/>
          <w:color w:val="000000" w:themeColor="text1"/>
        </w:rPr>
        <w:t xml:space="preserve">environments include mud bound </w:t>
      </w:r>
      <w:r w:rsidRPr="00C86C48">
        <w:rPr>
          <w:rFonts w:asciiTheme="minorHAnsi" w:hAnsiTheme="minorHAnsi"/>
          <w:color w:val="000000" w:themeColor="text1"/>
        </w:rPr>
        <w:t>music festivals, climbing mountains and high peaks.</w:t>
      </w:r>
    </w:p>
    <w:p w14:paraId="68261CA3" w14:textId="77777777" w:rsidR="009F3544" w:rsidRDefault="009F3544" w:rsidP="009F3544">
      <w:pPr>
        <w:pStyle w:val="NormalWeb"/>
        <w:spacing w:before="0" w:beforeAutospacing="0" w:after="0" w:afterAutospacing="0"/>
        <w:ind w:left="-284"/>
        <w:rPr>
          <w:rFonts w:asciiTheme="minorHAnsi" w:hAnsiTheme="minorHAnsi"/>
          <w:color w:val="000000" w:themeColor="text1"/>
        </w:rPr>
      </w:pPr>
    </w:p>
    <w:p w14:paraId="42103427" w14:textId="02030712" w:rsidR="00997DE8" w:rsidRPr="00B86F2B" w:rsidRDefault="002C61FC" w:rsidP="00B86F2B">
      <w:pPr>
        <w:pStyle w:val="NormalWeb"/>
        <w:spacing w:before="0" w:beforeAutospacing="0" w:after="0" w:afterAutospacing="0"/>
        <w:ind w:left="-284"/>
        <w:rPr>
          <w:rFonts w:asciiTheme="minorHAnsi" w:hAnsiTheme="minorHAnsi"/>
          <w:color w:val="000000" w:themeColor="text1"/>
        </w:rPr>
      </w:pPr>
      <w:r w:rsidRPr="00C86C48">
        <w:rPr>
          <w:rFonts w:asciiTheme="minorHAnsi" w:hAnsiTheme="minorHAnsi"/>
          <w:color w:val="000000" w:themeColor="text1"/>
        </w:rPr>
        <w:t>B</w:t>
      </w:r>
      <w:r w:rsidR="00AA44BA" w:rsidRPr="00C86C48">
        <w:rPr>
          <w:rFonts w:asciiTheme="minorHAnsi" w:hAnsiTheme="minorHAnsi"/>
          <w:color w:val="000000" w:themeColor="text1"/>
        </w:rPr>
        <w:t xml:space="preserve">lood vessels </w:t>
      </w:r>
      <w:r w:rsidRPr="00C86C48">
        <w:rPr>
          <w:rFonts w:asciiTheme="minorHAnsi" w:hAnsiTheme="minorHAnsi"/>
          <w:color w:val="000000" w:themeColor="text1"/>
        </w:rPr>
        <w:t xml:space="preserve">narrow </w:t>
      </w:r>
      <w:r w:rsidR="00B86F2B">
        <w:rPr>
          <w:rFonts w:asciiTheme="minorHAnsi" w:hAnsiTheme="minorHAnsi"/>
          <w:color w:val="000000" w:themeColor="text1"/>
        </w:rPr>
        <w:t>and so carry</w:t>
      </w:r>
      <w:r w:rsidRPr="00C86C48">
        <w:rPr>
          <w:rFonts w:asciiTheme="minorHAnsi" w:hAnsiTheme="minorHAnsi"/>
          <w:color w:val="000000" w:themeColor="text1"/>
        </w:rPr>
        <w:t xml:space="preserve"> less oxygen and heat</w:t>
      </w:r>
      <w:r w:rsidR="00B86F2B">
        <w:rPr>
          <w:rFonts w:asciiTheme="minorHAnsi" w:hAnsiTheme="minorHAnsi"/>
          <w:color w:val="000000" w:themeColor="text1"/>
        </w:rPr>
        <w:t>,</w:t>
      </w:r>
      <w:r w:rsidRPr="00C86C48">
        <w:rPr>
          <w:rFonts w:asciiTheme="minorHAnsi" w:hAnsiTheme="minorHAnsi"/>
          <w:color w:val="000000" w:themeColor="text1"/>
        </w:rPr>
        <w:t xml:space="preserve"> but when </w:t>
      </w:r>
      <w:r w:rsidR="00B86F2B">
        <w:rPr>
          <w:rFonts w:asciiTheme="minorHAnsi" w:hAnsiTheme="minorHAnsi"/>
          <w:color w:val="000000" w:themeColor="text1"/>
        </w:rPr>
        <w:t xml:space="preserve">the skin is </w:t>
      </w:r>
      <w:r w:rsidRPr="00C86C48">
        <w:rPr>
          <w:rFonts w:asciiTheme="minorHAnsi" w:hAnsiTheme="minorHAnsi"/>
          <w:color w:val="000000" w:themeColor="text1"/>
        </w:rPr>
        <w:t>heated</w:t>
      </w:r>
      <w:r w:rsidR="00B86F2B">
        <w:rPr>
          <w:rFonts w:asciiTheme="minorHAnsi" w:hAnsiTheme="minorHAnsi"/>
          <w:color w:val="000000" w:themeColor="text1"/>
        </w:rPr>
        <w:t>,</w:t>
      </w:r>
      <w:r w:rsidRPr="00C86C48">
        <w:rPr>
          <w:rFonts w:asciiTheme="minorHAnsi" w:hAnsiTheme="minorHAnsi"/>
          <w:color w:val="000000" w:themeColor="text1"/>
        </w:rPr>
        <w:t xml:space="preserve"> the reverse happens and as vessels widen the skin becomes damaged</w:t>
      </w:r>
      <w:r w:rsidR="00AA44BA" w:rsidRPr="00C86C48">
        <w:rPr>
          <w:rFonts w:asciiTheme="minorHAnsi" w:hAnsiTheme="minorHAnsi"/>
          <w:color w:val="000000" w:themeColor="text1"/>
        </w:rPr>
        <w:t>. </w:t>
      </w:r>
      <w:r w:rsidRPr="00C86C48">
        <w:rPr>
          <w:rFonts w:asciiTheme="minorHAnsi" w:hAnsiTheme="minorHAnsi"/>
          <w:color w:val="000000" w:themeColor="text1"/>
        </w:rPr>
        <w:t>With chilblains this forms itching</w:t>
      </w:r>
      <w:r w:rsidR="00B86F2B">
        <w:rPr>
          <w:rFonts w:asciiTheme="minorHAnsi" w:hAnsiTheme="minorHAnsi"/>
          <w:color w:val="000000" w:themeColor="text1"/>
        </w:rPr>
        <w:t xml:space="preserve"> and a dark red colour</w:t>
      </w:r>
      <w:r w:rsidRPr="00C86C48">
        <w:rPr>
          <w:rFonts w:asciiTheme="minorHAnsi" w:hAnsiTheme="minorHAnsi"/>
          <w:color w:val="000000" w:themeColor="text1"/>
        </w:rPr>
        <w:t>. If the skin is chilled however damage is sustained</w:t>
      </w:r>
      <w:r w:rsidR="00B86F2B">
        <w:rPr>
          <w:rFonts w:asciiTheme="minorHAnsi" w:hAnsiTheme="minorHAnsi"/>
          <w:color w:val="000000" w:themeColor="text1"/>
        </w:rPr>
        <w:t xml:space="preserve"> and may have darker colours of blue, red, black</w:t>
      </w:r>
      <w:r w:rsidRPr="00C86C48">
        <w:rPr>
          <w:rFonts w:asciiTheme="minorHAnsi" w:hAnsiTheme="minorHAnsi"/>
          <w:color w:val="000000" w:themeColor="text1"/>
        </w:rPr>
        <w:t xml:space="preserve">. </w:t>
      </w:r>
      <w:r w:rsidR="009F3544">
        <w:rPr>
          <w:rFonts w:asciiTheme="minorHAnsi" w:hAnsiTheme="minorHAnsi" w:cs="Arial"/>
          <w:color w:val="000000" w:themeColor="text1"/>
          <w:szCs w:val="26"/>
        </w:rPr>
        <w:t>T</w:t>
      </w:r>
      <w:r w:rsidR="00997DE8" w:rsidRPr="00C86C48">
        <w:rPr>
          <w:rFonts w:asciiTheme="minorHAnsi" w:hAnsiTheme="minorHAnsi" w:cs="Arial"/>
          <w:color w:val="000000" w:themeColor="text1"/>
          <w:szCs w:val="26"/>
        </w:rPr>
        <w:t>hick sock</w:t>
      </w:r>
      <w:r w:rsidR="00B86F2B">
        <w:rPr>
          <w:rFonts w:asciiTheme="minorHAnsi" w:hAnsiTheme="minorHAnsi" w:cs="Arial"/>
          <w:color w:val="000000" w:themeColor="text1"/>
          <w:szCs w:val="26"/>
        </w:rPr>
        <w:t>s</w:t>
      </w:r>
      <w:r w:rsidR="00997DE8" w:rsidRPr="00C86C48">
        <w:rPr>
          <w:rFonts w:asciiTheme="minorHAnsi" w:hAnsiTheme="minorHAnsi" w:cs="Arial"/>
          <w:color w:val="000000" w:themeColor="text1"/>
          <w:szCs w:val="26"/>
        </w:rPr>
        <w:t xml:space="preserve"> </w:t>
      </w:r>
      <w:r w:rsidR="00B86F2B">
        <w:rPr>
          <w:rFonts w:asciiTheme="minorHAnsi" w:hAnsiTheme="minorHAnsi" w:cs="Arial"/>
          <w:color w:val="000000" w:themeColor="text1"/>
          <w:szCs w:val="26"/>
        </w:rPr>
        <w:t xml:space="preserve">can </w:t>
      </w:r>
      <w:r w:rsidR="00997DE8" w:rsidRPr="00C86C48">
        <w:rPr>
          <w:rFonts w:asciiTheme="minorHAnsi" w:hAnsiTheme="minorHAnsi" w:cs="Arial"/>
          <w:color w:val="000000" w:themeColor="text1"/>
          <w:szCs w:val="26"/>
        </w:rPr>
        <w:t xml:space="preserve">cause enough pressure </w:t>
      </w:r>
      <w:r w:rsidR="009F3544">
        <w:rPr>
          <w:rFonts w:asciiTheme="minorHAnsi" w:hAnsiTheme="minorHAnsi" w:cs="Arial"/>
          <w:color w:val="000000" w:themeColor="text1"/>
          <w:szCs w:val="26"/>
        </w:rPr>
        <w:t xml:space="preserve">within shoes </w:t>
      </w:r>
      <w:r w:rsidR="00B86F2B">
        <w:rPr>
          <w:rFonts w:asciiTheme="minorHAnsi" w:hAnsiTheme="minorHAnsi" w:cs="Arial"/>
          <w:color w:val="000000" w:themeColor="text1"/>
          <w:szCs w:val="26"/>
        </w:rPr>
        <w:t xml:space="preserve">to </w:t>
      </w:r>
      <w:r w:rsidR="009F3544">
        <w:rPr>
          <w:rFonts w:asciiTheme="minorHAnsi" w:hAnsiTheme="minorHAnsi" w:cs="Arial"/>
          <w:color w:val="000000" w:themeColor="text1"/>
          <w:szCs w:val="26"/>
        </w:rPr>
        <w:t>limit</w:t>
      </w:r>
      <w:r w:rsidR="00997DE8" w:rsidRPr="00C86C48">
        <w:rPr>
          <w:rFonts w:asciiTheme="minorHAnsi" w:hAnsiTheme="minorHAnsi" w:cs="Arial"/>
          <w:color w:val="000000" w:themeColor="text1"/>
          <w:szCs w:val="26"/>
        </w:rPr>
        <w:t xml:space="preserve"> circulation to your toes</w:t>
      </w:r>
      <w:r w:rsidR="00B86F2B">
        <w:rPr>
          <w:rFonts w:asciiTheme="minorHAnsi" w:hAnsiTheme="minorHAnsi" w:cs="Arial"/>
          <w:color w:val="000000" w:themeColor="text1"/>
          <w:szCs w:val="26"/>
        </w:rPr>
        <w:t xml:space="preserve"> and so doubling up on thick socks should be avoided</w:t>
      </w:r>
      <w:r w:rsidR="009F3544">
        <w:rPr>
          <w:rFonts w:asciiTheme="minorHAnsi" w:hAnsiTheme="minorHAnsi" w:cs="Arial"/>
          <w:color w:val="000000" w:themeColor="text1"/>
          <w:szCs w:val="26"/>
        </w:rPr>
        <w:t xml:space="preserve">. The </w:t>
      </w:r>
      <w:r w:rsidR="00B86F2B">
        <w:rPr>
          <w:rFonts w:asciiTheme="minorHAnsi" w:hAnsiTheme="minorHAnsi" w:cs="Arial"/>
          <w:color w:val="000000" w:themeColor="text1"/>
          <w:szCs w:val="26"/>
        </w:rPr>
        <w:t>‘</w:t>
      </w:r>
      <w:r w:rsidR="009F3544">
        <w:rPr>
          <w:rFonts w:asciiTheme="minorHAnsi" w:hAnsiTheme="minorHAnsi" w:cs="Arial"/>
          <w:color w:val="000000" w:themeColor="text1"/>
          <w:szCs w:val="26"/>
        </w:rPr>
        <w:t>toe wiggle test</w:t>
      </w:r>
      <w:r w:rsidR="00B86F2B">
        <w:rPr>
          <w:rFonts w:asciiTheme="minorHAnsi" w:hAnsiTheme="minorHAnsi" w:cs="Arial"/>
          <w:color w:val="000000" w:themeColor="text1"/>
          <w:szCs w:val="26"/>
        </w:rPr>
        <w:t>’</w:t>
      </w:r>
      <w:r w:rsidR="009F3544">
        <w:rPr>
          <w:rFonts w:asciiTheme="minorHAnsi" w:hAnsiTheme="minorHAnsi" w:cs="Arial"/>
          <w:color w:val="000000" w:themeColor="text1"/>
          <w:szCs w:val="26"/>
        </w:rPr>
        <w:t xml:space="preserve"> should allow freedom of movement inside the shoe.</w:t>
      </w:r>
    </w:p>
    <w:p w14:paraId="2625D4D9" w14:textId="77777777" w:rsidR="00FC58AF" w:rsidRPr="00C86C48" w:rsidRDefault="00FC58AF" w:rsidP="009F3544">
      <w:pPr>
        <w:ind w:left="-284"/>
        <w:rPr>
          <w:rFonts w:asciiTheme="minorHAnsi" w:hAnsiTheme="minorHAnsi"/>
          <w:color w:val="000000" w:themeColor="text1"/>
          <w:sz w:val="22"/>
        </w:rPr>
      </w:pPr>
    </w:p>
    <w:p w14:paraId="6D72099D" w14:textId="2A3A84BC" w:rsidR="00F82F90" w:rsidRPr="00B86F2B" w:rsidRDefault="009F3544" w:rsidP="00B86F2B">
      <w:pPr>
        <w:pStyle w:val="IntenseQuote"/>
        <w:rPr>
          <w:i w:val="0"/>
          <w:sz w:val="22"/>
        </w:rPr>
      </w:pPr>
      <w:r w:rsidRPr="00B86F2B">
        <w:rPr>
          <w:i w:val="0"/>
          <w:sz w:val="22"/>
        </w:rPr>
        <w:t xml:space="preserve">Select wool over </w:t>
      </w:r>
      <w:r w:rsidR="00FC58AF" w:rsidRPr="00B86F2B">
        <w:rPr>
          <w:i w:val="0"/>
          <w:sz w:val="22"/>
        </w:rPr>
        <w:t xml:space="preserve">cotton </w:t>
      </w:r>
      <w:r w:rsidRPr="00B86F2B">
        <w:rPr>
          <w:i w:val="0"/>
          <w:sz w:val="22"/>
        </w:rPr>
        <w:t xml:space="preserve">because cotton </w:t>
      </w:r>
      <w:r w:rsidR="001C582C">
        <w:rPr>
          <w:i w:val="0"/>
          <w:sz w:val="22"/>
        </w:rPr>
        <w:t xml:space="preserve">can </w:t>
      </w:r>
      <w:r w:rsidRPr="00B86F2B">
        <w:rPr>
          <w:i w:val="0"/>
          <w:sz w:val="22"/>
        </w:rPr>
        <w:t xml:space="preserve">become cold and </w:t>
      </w:r>
      <w:r w:rsidR="001C582C">
        <w:rPr>
          <w:i w:val="0"/>
          <w:sz w:val="22"/>
        </w:rPr>
        <w:t>is not as beneficial as</w:t>
      </w:r>
      <w:r w:rsidR="00FC58AF" w:rsidRPr="00B86F2B">
        <w:rPr>
          <w:i w:val="0"/>
          <w:sz w:val="22"/>
        </w:rPr>
        <w:t xml:space="preserve"> </w:t>
      </w:r>
      <w:r w:rsidR="00F227C3" w:rsidRPr="00B86F2B">
        <w:rPr>
          <w:i w:val="0"/>
          <w:sz w:val="22"/>
        </w:rPr>
        <w:t>wool fibres which both repel and absorb water.</w:t>
      </w:r>
    </w:p>
    <w:p w14:paraId="5454AF01" w14:textId="77777777" w:rsidR="009C3761" w:rsidRDefault="009C3761" w:rsidP="009F3544">
      <w:pPr>
        <w:pStyle w:val="Heading1"/>
        <w:rPr>
          <w:sz w:val="28"/>
        </w:rPr>
      </w:pPr>
      <w:bookmarkStart w:id="4" w:name="GEN"/>
    </w:p>
    <w:p w14:paraId="2A8D2FAC" w14:textId="77777777" w:rsidR="009C3761" w:rsidRDefault="009C3761" w:rsidP="009F3544">
      <w:pPr>
        <w:pStyle w:val="Heading1"/>
        <w:rPr>
          <w:sz w:val="28"/>
        </w:rPr>
      </w:pPr>
    </w:p>
    <w:p w14:paraId="6BE74AF0" w14:textId="1D346DB2" w:rsidR="00F82F90" w:rsidRPr="00F12017" w:rsidRDefault="00F82F90" w:rsidP="009F3544">
      <w:pPr>
        <w:pStyle w:val="Heading1"/>
        <w:rPr>
          <w:sz w:val="28"/>
        </w:rPr>
      </w:pPr>
      <w:r w:rsidRPr="00F12017">
        <w:rPr>
          <w:sz w:val="28"/>
        </w:rPr>
        <w:t>General</w:t>
      </w:r>
      <w:bookmarkEnd w:id="4"/>
      <w:r w:rsidRPr="00F12017">
        <w:rPr>
          <w:sz w:val="28"/>
        </w:rPr>
        <w:t xml:space="preserve"> </w:t>
      </w:r>
    </w:p>
    <w:p w14:paraId="7F60F444" w14:textId="77777777" w:rsidR="009F3544" w:rsidRPr="009F3544" w:rsidRDefault="009F3544" w:rsidP="009F3544">
      <w:pPr>
        <w:ind w:left="-284"/>
      </w:pPr>
    </w:p>
    <w:p w14:paraId="44100D0E" w14:textId="63017366" w:rsidR="00DB2D5D" w:rsidRPr="00C86C48" w:rsidRDefault="002C61FC" w:rsidP="00DB2D5D">
      <w:pPr>
        <w:ind w:left="-284"/>
        <w:rPr>
          <w:rFonts w:asciiTheme="minorHAnsi" w:hAnsiTheme="minorHAnsi"/>
          <w:color w:val="000000" w:themeColor="text1"/>
          <w:szCs w:val="24"/>
        </w:rPr>
      </w:pPr>
      <w:r w:rsidRPr="00C86C48">
        <w:rPr>
          <w:rFonts w:asciiTheme="minorHAnsi" w:hAnsiTheme="minorHAnsi"/>
          <w:color w:val="000000" w:themeColor="text1"/>
        </w:rPr>
        <w:t>Some people are more at risk of chilblains than others</w:t>
      </w:r>
      <w:r w:rsidR="009F3544">
        <w:rPr>
          <w:rFonts w:asciiTheme="minorHAnsi" w:hAnsiTheme="minorHAnsi"/>
          <w:color w:val="000000" w:themeColor="text1"/>
        </w:rPr>
        <w:t xml:space="preserve"> and include people with </w:t>
      </w:r>
      <w:r w:rsidRPr="00C86C48">
        <w:rPr>
          <w:rFonts w:asciiTheme="minorHAnsi" w:hAnsiTheme="minorHAnsi"/>
          <w:color w:val="000000" w:themeColor="text1"/>
        </w:rPr>
        <w:t>poor circulation</w:t>
      </w:r>
      <w:r w:rsidR="001C582C">
        <w:rPr>
          <w:rFonts w:asciiTheme="minorHAnsi" w:hAnsiTheme="minorHAnsi"/>
          <w:color w:val="000000" w:themeColor="text1"/>
        </w:rPr>
        <w:t>.</w:t>
      </w:r>
      <w:r w:rsidR="009F3544">
        <w:rPr>
          <w:rFonts w:asciiTheme="minorHAnsi" w:hAnsiTheme="minorHAnsi"/>
          <w:color w:val="000000" w:themeColor="text1"/>
        </w:rPr>
        <w:t xml:space="preserve"> That means diabetics, smokers, blood disorders such as anaemias, blood clotting problems with too many clotting cells (platelets</w:t>
      </w:r>
      <w:r w:rsidR="00DB2D5D">
        <w:rPr>
          <w:rFonts w:asciiTheme="minorHAnsi" w:hAnsiTheme="minorHAnsi"/>
          <w:color w:val="000000" w:themeColor="text1"/>
        </w:rPr>
        <w:t xml:space="preserve">). </w:t>
      </w:r>
      <w:r w:rsidR="00DB2D5D">
        <w:rPr>
          <w:rFonts w:asciiTheme="minorHAnsi" w:hAnsiTheme="minorHAnsi"/>
          <w:color w:val="000000" w:themeColor="text1"/>
          <w:szCs w:val="24"/>
        </w:rPr>
        <w:t>P</w:t>
      </w:r>
      <w:r w:rsidR="00DB2D5D" w:rsidRPr="00C86C48">
        <w:rPr>
          <w:rFonts w:asciiTheme="minorHAnsi" w:hAnsiTheme="minorHAnsi"/>
          <w:color w:val="000000" w:themeColor="text1"/>
          <w:szCs w:val="24"/>
        </w:rPr>
        <w:t xml:space="preserve">eople with diabetes may not be able to feel their feet and could have infected chilblains </w:t>
      </w:r>
      <w:r w:rsidR="00DB2D5D">
        <w:rPr>
          <w:rFonts w:asciiTheme="minorHAnsi" w:hAnsiTheme="minorHAnsi"/>
          <w:color w:val="000000" w:themeColor="text1"/>
          <w:szCs w:val="24"/>
        </w:rPr>
        <w:t xml:space="preserve">or sores </w:t>
      </w:r>
      <w:r w:rsidR="00DB2D5D" w:rsidRPr="00C86C48">
        <w:rPr>
          <w:rFonts w:asciiTheme="minorHAnsi" w:hAnsiTheme="minorHAnsi"/>
          <w:color w:val="000000" w:themeColor="text1"/>
          <w:szCs w:val="24"/>
        </w:rPr>
        <w:t>without realising it</w:t>
      </w:r>
      <w:r w:rsidR="00DB2D5D">
        <w:rPr>
          <w:rFonts w:asciiTheme="minorHAnsi" w:hAnsiTheme="minorHAnsi"/>
          <w:color w:val="000000" w:themeColor="text1"/>
          <w:szCs w:val="24"/>
        </w:rPr>
        <w:t>.</w:t>
      </w:r>
    </w:p>
    <w:p w14:paraId="7A04822D" w14:textId="77777777" w:rsidR="00121FEB" w:rsidRDefault="00121FEB" w:rsidP="00DB2D5D">
      <w:pPr>
        <w:pStyle w:val="NormalWeb"/>
        <w:spacing w:before="0" w:beforeAutospacing="0" w:after="0" w:afterAutospacing="0"/>
        <w:rPr>
          <w:rFonts w:asciiTheme="minorHAnsi" w:eastAsia="Times New Roman" w:hAnsiTheme="minorHAnsi"/>
          <w:color w:val="000000" w:themeColor="text1"/>
        </w:rPr>
      </w:pPr>
    </w:p>
    <w:p w14:paraId="06932F86" w14:textId="0B4541DD" w:rsidR="00121FEB" w:rsidRPr="00DB2D5D" w:rsidRDefault="00BD4C54" w:rsidP="00DB2D5D">
      <w:pPr>
        <w:pStyle w:val="NormalWeb"/>
        <w:spacing w:before="0" w:beforeAutospacing="0" w:after="0" w:afterAutospacing="0"/>
        <w:ind w:left="-284"/>
        <w:rPr>
          <w:rFonts w:asciiTheme="minorHAnsi" w:eastAsia="Times New Roman" w:hAnsiTheme="minorHAnsi"/>
          <w:color w:val="000000" w:themeColor="text1"/>
        </w:rPr>
      </w:pPr>
      <w:r>
        <w:rPr>
          <w:rFonts w:asciiTheme="minorHAnsi" w:eastAsia="Times New Roman" w:hAnsiTheme="minorHAnsi"/>
          <w:color w:val="000000" w:themeColor="text1"/>
        </w:rPr>
        <w:t xml:space="preserve">Specific skin conditions such as </w:t>
      </w:r>
      <w:hyperlink r:id="rId9" w:tooltip="Lupus" w:history="1">
        <w:r w:rsidR="009F3544" w:rsidRPr="00C86C48">
          <w:rPr>
            <w:rStyle w:val="Hyperlink"/>
            <w:rFonts w:asciiTheme="minorHAnsi" w:eastAsia="Times New Roman" w:hAnsiTheme="minorHAnsi"/>
            <w:color w:val="000000" w:themeColor="text1"/>
          </w:rPr>
          <w:t>lupus</w:t>
        </w:r>
      </w:hyperlink>
      <w:r w:rsidR="009F3544" w:rsidRPr="00C86C48">
        <w:rPr>
          <w:rFonts w:asciiTheme="minorHAnsi" w:eastAsia="Times New Roman" w:hAnsiTheme="minorHAnsi"/>
          <w:color w:val="000000" w:themeColor="text1"/>
        </w:rPr>
        <w:t> – a long-term condition that causes swelling in the body's tissues</w:t>
      </w:r>
      <w:r>
        <w:rPr>
          <w:rFonts w:asciiTheme="minorHAnsi" w:eastAsia="Times New Roman" w:hAnsiTheme="minorHAnsi"/>
          <w:color w:val="000000" w:themeColor="text1"/>
        </w:rPr>
        <w:t xml:space="preserve">, and </w:t>
      </w:r>
      <w:hyperlink r:id="rId10" w:tooltip="Raynaud's phenomenon" w:history="1">
        <w:r w:rsidR="009F3544" w:rsidRPr="00C86C48">
          <w:rPr>
            <w:rStyle w:val="Hyperlink"/>
            <w:rFonts w:asciiTheme="minorHAnsi" w:eastAsia="Times New Roman" w:hAnsiTheme="minorHAnsi"/>
            <w:color w:val="000000" w:themeColor="text1"/>
          </w:rPr>
          <w:t>Raynaud's phenomenon</w:t>
        </w:r>
      </w:hyperlink>
      <w:r w:rsidR="009F3544" w:rsidRPr="00C86C48">
        <w:rPr>
          <w:rFonts w:asciiTheme="minorHAnsi" w:eastAsia="Times New Roman" w:hAnsiTheme="minorHAnsi"/>
          <w:color w:val="000000" w:themeColor="text1"/>
        </w:rPr>
        <w:t> – a common condition that affects the blood supply to certain parts of the body, usually the fingers and toes</w:t>
      </w:r>
      <w:r w:rsidR="00121FEB">
        <w:rPr>
          <w:rFonts w:asciiTheme="minorHAnsi" w:hAnsiTheme="minorHAnsi"/>
          <w:color w:val="000000" w:themeColor="text1"/>
        </w:rPr>
        <w:t>.</w:t>
      </w:r>
    </w:p>
    <w:p w14:paraId="4CE5D337" w14:textId="77777777" w:rsidR="00121FEB" w:rsidRDefault="00121FEB" w:rsidP="00121FEB">
      <w:pPr>
        <w:ind w:left="-284"/>
        <w:rPr>
          <w:rFonts w:asciiTheme="minorHAnsi" w:hAnsiTheme="minorHAnsi"/>
          <w:color w:val="000000" w:themeColor="text1"/>
        </w:rPr>
      </w:pPr>
    </w:p>
    <w:p w14:paraId="49AFC2A0" w14:textId="416F0568" w:rsidR="00121FEB" w:rsidRDefault="00121FEB" w:rsidP="00121FEB">
      <w:pPr>
        <w:pStyle w:val="NormalWeb"/>
        <w:spacing w:before="0" w:beforeAutospacing="0" w:after="0" w:afterAutospacing="0"/>
        <w:ind w:left="-284"/>
        <w:rPr>
          <w:rFonts w:asciiTheme="minorHAnsi" w:hAnsiTheme="minorHAnsi"/>
          <w:color w:val="000000" w:themeColor="text1"/>
        </w:rPr>
      </w:pPr>
      <w:r w:rsidRPr="00C86C48">
        <w:rPr>
          <w:rFonts w:asciiTheme="minorHAnsi" w:hAnsiTheme="minorHAnsi"/>
          <w:color w:val="000000" w:themeColor="text1"/>
        </w:rPr>
        <w:t>Chilblains can also occur on areas of the feet exposed to pressure, such as a </w:t>
      </w:r>
      <w:hyperlink r:id="rId11" w:tooltip="Bunion" w:history="1">
        <w:r w:rsidRPr="00C86C48">
          <w:rPr>
            <w:rStyle w:val="Hyperlink"/>
            <w:rFonts w:asciiTheme="minorHAnsi" w:hAnsiTheme="minorHAnsi"/>
            <w:color w:val="000000" w:themeColor="text1"/>
          </w:rPr>
          <w:t>bunion</w:t>
        </w:r>
      </w:hyperlink>
      <w:r w:rsidRPr="00C86C48">
        <w:rPr>
          <w:rFonts w:asciiTheme="minorHAnsi" w:hAnsiTheme="minorHAnsi"/>
          <w:color w:val="000000" w:themeColor="text1"/>
        </w:rPr>
        <w:t xml:space="preserve"> or a toe </w:t>
      </w:r>
      <w:r w:rsidR="00DC6423">
        <w:rPr>
          <w:rFonts w:asciiTheme="minorHAnsi" w:hAnsiTheme="minorHAnsi"/>
          <w:color w:val="000000" w:themeColor="text1"/>
        </w:rPr>
        <w:t xml:space="preserve">being </w:t>
      </w:r>
      <w:r w:rsidRPr="00C86C48">
        <w:rPr>
          <w:rFonts w:asciiTheme="minorHAnsi" w:hAnsiTheme="minorHAnsi"/>
          <w:color w:val="000000" w:themeColor="text1"/>
        </w:rPr>
        <w:t xml:space="preserve">squeezed by tight </w:t>
      </w:r>
      <w:r w:rsidR="00DC6423">
        <w:rPr>
          <w:rFonts w:asciiTheme="minorHAnsi" w:hAnsiTheme="minorHAnsi"/>
          <w:color w:val="000000" w:themeColor="text1"/>
        </w:rPr>
        <w:t xml:space="preserve">or poorly fitting </w:t>
      </w:r>
      <w:r w:rsidRPr="00C86C48">
        <w:rPr>
          <w:rFonts w:asciiTheme="minorHAnsi" w:hAnsiTheme="minorHAnsi"/>
          <w:color w:val="000000" w:themeColor="text1"/>
        </w:rPr>
        <w:t>shoes.</w:t>
      </w:r>
    </w:p>
    <w:p w14:paraId="421AC9D2" w14:textId="77777777" w:rsidR="00DC6423" w:rsidRDefault="00DC6423" w:rsidP="00121FEB">
      <w:pPr>
        <w:ind w:left="-284"/>
        <w:rPr>
          <w:b/>
          <w:i/>
          <w:color w:val="000000" w:themeColor="text1"/>
        </w:rPr>
      </w:pPr>
    </w:p>
    <w:p w14:paraId="2EA19B60" w14:textId="345F6C2B" w:rsidR="00121FEB" w:rsidRDefault="00121FEB" w:rsidP="00DC6423">
      <w:pPr>
        <w:ind w:left="-284"/>
        <w:rPr>
          <w:rFonts w:asciiTheme="minorHAnsi" w:hAnsiTheme="minorHAnsi"/>
          <w:color w:val="000000" w:themeColor="text1"/>
        </w:rPr>
      </w:pPr>
      <w:r w:rsidRPr="00121FEB">
        <w:rPr>
          <w:b/>
          <w:i/>
          <w:color w:val="000000" w:themeColor="text1"/>
        </w:rPr>
        <w:t>Chemical</w:t>
      </w:r>
      <w:r>
        <w:rPr>
          <w:b/>
          <w:i/>
          <w:color w:val="000000" w:themeColor="text1"/>
        </w:rPr>
        <w:t>s</w:t>
      </w:r>
      <w:r w:rsidRPr="00121FEB">
        <w:rPr>
          <w:b/>
          <w:i/>
          <w:color w:val="000000" w:themeColor="text1"/>
        </w:rPr>
        <w:t xml:space="preserve"> that affect blood vessels</w:t>
      </w:r>
      <w:r w:rsidR="00DC6423">
        <w:rPr>
          <w:rFonts w:asciiTheme="minorHAnsi" w:hAnsiTheme="minorHAnsi"/>
          <w:color w:val="000000" w:themeColor="text1"/>
        </w:rPr>
        <w:t xml:space="preserve">: </w:t>
      </w:r>
      <w:r>
        <w:rPr>
          <w:rFonts w:asciiTheme="minorHAnsi" w:hAnsiTheme="minorHAnsi"/>
          <w:color w:val="000000" w:themeColor="text1"/>
        </w:rPr>
        <w:t>N</w:t>
      </w:r>
      <w:r w:rsidR="002C61FC" w:rsidRPr="00C86C48">
        <w:rPr>
          <w:rFonts w:asciiTheme="minorHAnsi" w:hAnsiTheme="minorHAnsi"/>
          <w:color w:val="000000" w:themeColor="text1"/>
        </w:rPr>
        <w:t xml:space="preserve">icotine </w:t>
      </w:r>
      <w:r>
        <w:rPr>
          <w:rFonts w:asciiTheme="minorHAnsi" w:hAnsiTheme="minorHAnsi"/>
          <w:color w:val="000000" w:themeColor="text1"/>
        </w:rPr>
        <w:t xml:space="preserve">(tobacco) </w:t>
      </w:r>
      <w:r w:rsidR="002C61FC" w:rsidRPr="00C86C48">
        <w:rPr>
          <w:rFonts w:asciiTheme="minorHAnsi" w:hAnsiTheme="minorHAnsi"/>
          <w:color w:val="000000" w:themeColor="text1"/>
        </w:rPr>
        <w:t>constricts blood vessels</w:t>
      </w:r>
      <w:r>
        <w:rPr>
          <w:rFonts w:asciiTheme="minorHAnsi" w:hAnsiTheme="minorHAnsi"/>
          <w:color w:val="000000" w:themeColor="text1"/>
        </w:rPr>
        <w:t xml:space="preserve"> as does caffeine</w:t>
      </w:r>
      <w:r w:rsidR="002C61FC" w:rsidRPr="00C86C48">
        <w:rPr>
          <w:rFonts w:asciiTheme="minorHAnsi" w:hAnsiTheme="minorHAnsi"/>
          <w:color w:val="000000" w:themeColor="text1"/>
        </w:rPr>
        <w:t>.</w:t>
      </w:r>
      <w:r>
        <w:rPr>
          <w:rFonts w:asciiTheme="minorHAnsi" w:hAnsiTheme="minorHAnsi"/>
          <w:color w:val="000000" w:themeColor="text1"/>
        </w:rPr>
        <w:t xml:space="preserve"> Alcohol has the opposite effect. Use NHS cessation advice for smoking and consider avoiding alcohol when exposed to low temperature before activities commence. </w:t>
      </w:r>
      <w:hyperlink r:id="rId12" w:history="1">
        <w:r w:rsidR="002C4C97" w:rsidRPr="002C4C97">
          <w:rPr>
            <w:rStyle w:val="Hyperlink"/>
            <w:rFonts w:asciiTheme="minorHAnsi" w:hAnsiTheme="minorHAnsi"/>
          </w:rPr>
          <w:t>Click on smoking cessation advice</w:t>
        </w:r>
      </w:hyperlink>
      <w:r w:rsidR="002C4C97">
        <w:rPr>
          <w:rFonts w:asciiTheme="minorHAnsi" w:hAnsiTheme="minorHAnsi"/>
          <w:color w:val="000000" w:themeColor="text1"/>
        </w:rPr>
        <w:t>.</w:t>
      </w:r>
    </w:p>
    <w:p w14:paraId="0FA004A8" w14:textId="77777777" w:rsidR="00121FEB" w:rsidRDefault="00121FEB" w:rsidP="00121FEB">
      <w:pPr>
        <w:ind w:left="-284"/>
        <w:rPr>
          <w:rFonts w:asciiTheme="minorHAnsi" w:hAnsiTheme="minorHAnsi"/>
          <w:color w:val="000000" w:themeColor="text1"/>
        </w:rPr>
      </w:pPr>
    </w:p>
    <w:p w14:paraId="5E13B749" w14:textId="08D2875F" w:rsidR="00BD4C54" w:rsidRPr="00F12017" w:rsidRDefault="00F82F90" w:rsidP="00576554">
      <w:pPr>
        <w:pStyle w:val="Heading1"/>
        <w:rPr>
          <w:sz w:val="28"/>
        </w:rPr>
      </w:pPr>
      <w:bookmarkStart w:id="5" w:name="PREV"/>
      <w:r w:rsidRPr="00F12017">
        <w:rPr>
          <w:sz w:val="28"/>
        </w:rPr>
        <w:t>Prevention</w:t>
      </w:r>
    </w:p>
    <w:bookmarkEnd w:id="5"/>
    <w:p w14:paraId="1E66EF46" w14:textId="77777777" w:rsidR="00CF1EE9" w:rsidRPr="005C0A2E" w:rsidRDefault="00CF1EE9" w:rsidP="00576554">
      <w:pPr>
        <w:ind w:left="-284"/>
        <w:rPr>
          <w:rFonts w:asciiTheme="minorHAnsi" w:hAnsiTheme="minorHAnsi"/>
          <w:color w:val="000000" w:themeColor="text1"/>
          <w:sz w:val="28"/>
        </w:rPr>
      </w:pPr>
    </w:p>
    <w:p w14:paraId="41DE6275" w14:textId="77777777" w:rsidR="00CF1EE9" w:rsidRPr="00576554" w:rsidRDefault="00BD4C54" w:rsidP="00576554">
      <w:pPr>
        <w:pStyle w:val="ListParagraph"/>
        <w:numPr>
          <w:ilvl w:val="0"/>
          <w:numId w:val="10"/>
        </w:numPr>
        <w:ind w:left="-284"/>
        <w:rPr>
          <w:b/>
          <w:szCs w:val="24"/>
        </w:rPr>
      </w:pPr>
      <w:r w:rsidRPr="00576554">
        <w:rPr>
          <w:szCs w:val="24"/>
        </w:rPr>
        <w:t xml:space="preserve">Start with better health. A poor diet or low body weight needs correcting. If you are in this group, you </w:t>
      </w:r>
      <w:r w:rsidRPr="00576554">
        <w:rPr>
          <w:szCs w:val="24"/>
          <w:u w:val="single"/>
        </w:rPr>
        <w:t>may not</w:t>
      </w:r>
      <w:r w:rsidRPr="00576554">
        <w:rPr>
          <w:szCs w:val="24"/>
        </w:rPr>
        <w:t xml:space="preserve"> notice how you look.</w:t>
      </w:r>
      <w:r w:rsidR="002C4C97" w:rsidRPr="00576554">
        <w:rPr>
          <w:b/>
          <w:szCs w:val="24"/>
        </w:rPr>
        <w:t xml:space="preserve"> </w:t>
      </w:r>
    </w:p>
    <w:p w14:paraId="79574826" w14:textId="77777777" w:rsidR="00CF1EE9" w:rsidRDefault="00CF1EE9" w:rsidP="00576554">
      <w:pPr>
        <w:ind w:left="-284"/>
        <w:rPr>
          <w:b/>
          <w:szCs w:val="24"/>
        </w:rPr>
      </w:pPr>
    </w:p>
    <w:p w14:paraId="470D6D96" w14:textId="4085B970" w:rsidR="002C4C97" w:rsidRPr="00576554" w:rsidRDefault="002C4C97" w:rsidP="00576554">
      <w:pPr>
        <w:pStyle w:val="ListParagraph"/>
        <w:numPr>
          <w:ilvl w:val="0"/>
          <w:numId w:val="10"/>
        </w:numPr>
        <w:ind w:left="-284"/>
        <w:rPr>
          <w:rFonts w:asciiTheme="minorHAnsi" w:hAnsiTheme="minorHAnsi"/>
          <w:color w:val="000000" w:themeColor="text1"/>
          <w:szCs w:val="24"/>
        </w:rPr>
      </w:pPr>
      <w:r w:rsidRPr="00576554">
        <w:rPr>
          <w:szCs w:val="24"/>
        </w:rPr>
        <w:t xml:space="preserve">Thin skin and less fat exposes you to a poor ability to fight cold. </w:t>
      </w:r>
      <w:r w:rsidR="001C582C">
        <w:rPr>
          <w:rFonts w:asciiTheme="minorHAnsi" w:hAnsiTheme="minorHAnsi"/>
          <w:color w:val="000000" w:themeColor="text1"/>
          <w:szCs w:val="24"/>
        </w:rPr>
        <w:t>E</w:t>
      </w:r>
      <w:r w:rsidR="00CF1EE9" w:rsidRPr="00576554">
        <w:rPr>
          <w:rFonts w:asciiTheme="minorHAnsi" w:hAnsiTheme="minorHAnsi"/>
          <w:color w:val="000000" w:themeColor="text1"/>
          <w:szCs w:val="24"/>
        </w:rPr>
        <w:t>at at least one hot meal during the day – this will help warm your whole body, particularly in cold weather</w:t>
      </w:r>
    </w:p>
    <w:p w14:paraId="2A7FD13B" w14:textId="77777777" w:rsidR="002C4C97" w:rsidRDefault="002C4C97" w:rsidP="00576554">
      <w:pPr>
        <w:ind w:left="-284"/>
      </w:pPr>
    </w:p>
    <w:p w14:paraId="048A97E6" w14:textId="0694E5E1" w:rsidR="002C4C97" w:rsidRDefault="002C4C97" w:rsidP="00576554">
      <w:pPr>
        <w:pStyle w:val="ListParagraph"/>
        <w:numPr>
          <w:ilvl w:val="0"/>
          <w:numId w:val="10"/>
        </w:numPr>
        <w:ind w:left="-284"/>
        <w:rPr>
          <w:rFonts w:asciiTheme="minorHAnsi" w:hAnsiTheme="minorHAnsi"/>
          <w:color w:val="000000" w:themeColor="text1"/>
          <w:szCs w:val="24"/>
        </w:rPr>
      </w:pPr>
      <w:r w:rsidRPr="00576554">
        <w:rPr>
          <w:rFonts w:asciiTheme="minorHAnsi" w:hAnsiTheme="minorHAnsi"/>
          <w:color w:val="000000" w:themeColor="text1"/>
          <w:szCs w:val="24"/>
        </w:rPr>
        <w:t>Avoid tight shoes and boots – these can restrict the circulation to your toes and feet</w:t>
      </w:r>
    </w:p>
    <w:p w14:paraId="6527C16C" w14:textId="77777777" w:rsidR="001C582C" w:rsidRPr="001C582C" w:rsidRDefault="001C582C" w:rsidP="001C582C">
      <w:pPr>
        <w:rPr>
          <w:rFonts w:asciiTheme="minorHAnsi" w:hAnsiTheme="minorHAnsi"/>
          <w:color w:val="000000" w:themeColor="text1"/>
          <w:szCs w:val="24"/>
        </w:rPr>
      </w:pPr>
    </w:p>
    <w:p w14:paraId="3608BF21" w14:textId="7329EDE5" w:rsidR="00FA2A0E" w:rsidRPr="002C4C97" w:rsidRDefault="00FA2A0E" w:rsidP="00576554">
      <w:pPr>
        <w:pStyle w:val="Heading1"/>
        <w:numPr>
          <w:ilvl w:val="0"/>
          <w:numId w:val="10"/>
        </w:numPr>
        <w:ind w:left="-284"/>
        <w:rPr>
          <w:b w:val="0"/>
          <w:sz w:val="21"/>
          <w:szCs w:val="24"/>
        </w:rPr>
      </w:pPr>
      <w:r w:rsidRPr="002C4C97">
        <w:rPr>
          <w:b w:val="0"/>
        </w:rPr>
        <w:t xml:space="preserve">If you're susceptible to chilblains, you can reduce your risk </w:t>
      </w:r>
      <w:r w:rsidR="002C4C97" w:rsidRPr="002C4C97">
        <w:rPr>
          <w:b w:val="0"/>
        </w:rPr>
        <w:t>by w</w:t>
      </w:r>
      <w:r w:rsidRPr="002C4C97">
        <w:rPr>
          <w:b w:val="0"/>
        </w:rPr>
        <w:t>arm</w:t>
      </w:r>
      <w:r w:rsidR="002C4C97" w:rsidRPr="002C4C97">
        <w:rPr>
          <w:b w:val="0"/>
        </w:rPr>
        <w:t xml:space="preserve">ing </w:t>
      </w:r>
      <w:r w:rsidR="00DC6423" w:rsidRPr="002C4C97">
        <w:rPr>
          <w:b w:val="0"/>
        </w:rPr>
        <w:t>the skin</w:t>
      </w:r>
      <w:r w:rsidRPr="002C4C97">
        <w:rPr>
          <w:b w:val="0"/>
        </w:rPr>
        <w:t xml:space="preserve"> gradually. Heating the skin too quickly </w:t>
      </w:r>
      <w:r w:rsidR="00C86C48" w:rsidRPr="002C4C97">
        <w:rPr>
          <w:b w:val="0"/>
        </w:rPr>
        <w:t>will add to the misery of</w:t>
      </w:r>
      <w:r w:rsidRPr="002C4C97">
        <w:rPr>
          <w:b w:val="0"/>
        </w:rPr>
        <w:t xml:space="preserve"> chilblains.</w:t>
      </w:r>
    </w:p>
    <w:p w14:paraId="3DC58F64" w14:textId="77777777" w:rsidR="00CF1EE9" w:rsidRDefault="00CF1EE9" w:rsidP="003749D9">
      <w:pPr>
        <w:rPr>
          <w:rFonts w:asciiTheme="minorHAnsi" w:hAnsiTheme="minorHAnsi"/>
          <w:color w:val="000000" w:themeColor="text1"/>
          <w:szCs w:val="24"/>
        </w:rPr>
      </w:pPr>
    </w:p>
    <w:p w14:paraId="19350C92" w14:textId="20E06513" w:rsidR="00FA2A0E" w:rsidRPr="00576554" w:rsidRDefault="00CF1EE9" w:rsidP="00576554">
      <w:pPr>
        <w:pStyle w:val="ListParagraph"/>
        <w:numPr>
          <w:ilvl w:val="0"/>
          <w:numId w:val="10"/>
        </w:numPr>
        <w:ind w:left="-284"/>
        <w:rPr>
          <w:rFonts w:asciiTheme="minorHAnsi" w:hAnsiTheme="minorHAnsi"/>
          <w:color w:val="000000" w:themeColor="text1"/>
          <w:szCs w:val="24"/>
        </w:rPr>
      </w:pPr>
      <w:r w:rsidRPr="00576554">
        <w:rPr>
          <w:rFonts w:asciiTheme="minorHAnsi" w:hAnsiTheme="minorHAnsi"/>
          <w:color w:val="000000" w:themeColor="text1"/>
          <w:szCs w:val="24"/>
        </w:rPr>
        <w:t>W</w:t>
      </w:r>
      <w:r w:rsidR="00FA2A0E" w:rsidRPr="00576554">
        <w:rPr>
          <w:rFonts w:asciiTheme="minorHAnsi" w:hAnsiTheme="minorHAnsi"/>
          <w:color w:val="000000" w:themeColor="text1"/>
          <w:szCs w:val="24"/>
        </w:rPr>
        <w:t xml:space="preserve">arm your shoes on the radiator before you put them </w:t>
      </w:r>
      <w:r w:rsidRPr="00576554">
        <w:rPr>
          <w:rFonts w:asciiTheme="minorHAnsi" w:hAnsiTheme="minorHAnsi"/>
          <w:color w:val="000000" w:themeColor="text1"/>
          <w:szCs w:val="24"/>
        </w:rPr>
        <w:t>on and always</w:t>
      </w:r>
      <w:r w:rsidR="00FA2A0E" w:rsidRPr="00576554">
        <w:rPr>
          <w:rFonts w:asciiTheme="minorHAnsi" w:hAnsiTheme="minorHAnsi"/>
          <w:color w:val="000000" w:themeColor="text1"/>
          <w:szCs w:val="24"/>
        </w:rPr>
        <w:t xml:space="preserve"> make sure damp sho</w:t>
      </w:r>
      <w:r w:rsidRPr="00576554">
        <w:rPr>
          <w:rFonts w:asciiTheme="minorHAnsi" w:hAnsiTheme="minorHAnsi"/>
          <w:color w:val="000000" w:themeColor="text1"/>
          <w:szCs w:val="24"/>
        </w:rPr>
        <w:t>es are dry before you wear them.</w:t>
      </w:r>
      <w:r w:rsidR="00FA2A0E" w:rsidRPr="00576554">
        <w:rPr>
          <w:rFonts w:asciiTheme="minorHAnsi" w:hAnsiTheme="minorHAnsi"/>
          <w:color w:val="000000" w:themeColor="text1"/>
          <w:szCs w:val="24"/>
        </w:rPr>
        <w:t xml:space="preserve"> </w:t>
      </w:r>
    </w:p>
    <w:p w14:paraId="5B92525B" w14:textId="77777777" w:rsidR="00CF1EE9" w:rsidRPr="00C86C48" w:rsidRDefault="00CF1EE9" w:rsidP="00576554">
      <w:pPr>
        <w:ind w:left="-284"/>
        <w:rPr>
          <w:rFonts w:asciiTheme="minorHAnsi" w:hAnsiTheme="minorHAnsi"/>
          <w:color w:val="000000" w:themeColor="text1"/>
          <w:szCs w:val="24"/>
        </w:rPr>
      </w:pPr>
    </w:p>
    <w:p w14:paraId="232FE979" w14:textId="005A2C6D" w:rsidR="00FA2A0E" w:rsidRPr="00576554" w:rsidRDefault="00CF1EE9" w:rsidP="00576554">
      <w:pPr>
        <w:pStyle w:val="ListParagraph"/>
        <w:numPr>
          <w:ilvl w:val="0"/>
          <w:numId w:val="10"/>
        </w:numPr>
        <w:ind w:left="-284"/>
        <w:rPr>
          <w:rFonts w:asciiTheme="minorHAnsi" w:hAnsiTheme="minorHAnsi"/>
          <w:color w:val="000000" w:themeColor="text1"/>
          <w:szCs w:val="24"/>
        </w:rPr>
      </w:pPr>
      <w:r w:rsidRPr="00576554">
        <w:rPr>
          <w:rFonts w:asciiTheme="minorHAnsi" w:hAnsiTheme="minorHAnsi"/>
          <w:color w:val="000000" w:themeColor="text1"/>
          <w:szCs w:val="24"/>
        </w:rPr>
        <w:t>K</w:t>
      </w:r>
      <w:r w:rsidR="00FA2A0E" w:rsidRPr="00576554">
        <w:rPr>
          <w:rFonts w:asciiTheme="minorHAnsi" w:hAnsiTheme="minorHAnsi"/>
          <w:color w:val="000000" w:themeColor="text1"/>
          <w:szCs w:val="24"/>
        </w:rPr>
        <w:t>eep your house well heated – try to keep one room in the house warm and avoid drafts</w:t>
      </w:r>
    </w:p>
    <w:p w14:paraId="61274A2B" w14:textId="77777777" w:rsidR="00FA2A0E" w:rsidRPr="00FA2A0E" w:rsidRDefault="00FA2A0E" w:rsidP="00576554">
      <w:pPr>
        <w:ind w:left="-284"/>
        <w:rPr>
          <w:rFonts w:asciiTheme="minorHAnsi" w:hAnsiTheme="minorHAnsi" w:cs="Arial"/>
          <w:color w:val="222222"/>
          <w:szCs w:val="24"/>
        </w:rPr>
      </w:pPr>
    </w:p>
    <w:p w14:paraId="25DE84D4" w14:textId="77777777" w:rsidR="00576554" w:rsidRPr="00576554" w:rsidRDefault="000A3C78" w:rsidP="00576554">
      <w:pPr>
        <w:pStyle w:val="ListParagraph"/>
        <w:numPr>
          <w:ilvl w:val="0"/>
          <w:numId w:val="10"/>
        </w:numPr>
        <w:ind w:left="-284"/>
        <w:rPr>
          <w:rFonts w:asciiTheme="minorHAnsi" w:hAnsiTheme="minorHAnsi" w:cs="Arial"/>
          <w:color w:val="222222"/>
          <w:szCs w:val="24"/>
        </w:rPr>
      </w:pPr>
      <w:r w:rsidRPr="00576554">
        <w:rPr>
          <w:rFonts w:asciiTheme="minorHAnsi" w:hAnsiTheme="minorHAnsi" w:cs="Arial"/>
          <w:color w:val="222222"/>
          <w:szCs w:val="24"/>
        </w:rPr>
        <w:t xml:space="preserve">Foot insoles </w:t>
      </w:r>
      <w:r w:rsidR="00CF1EE9" w:rsidRPr="00576554">
        <w:rPr>
          <w:rFonts w:asciiTheme="minorHAnsi" w:hAnsiTheme="minorHAnsi" w:cs="Arial"/>
          <w:color w:val="222222"/>
          <w:szCs w:val="24"/>
        </w:rPr>
        <w:t xml:space="preserve">can </w:t>
      </w:r>
      <w:r w:rsidRPr="00576554">
        <w:rPr>
          <w:rFonts w:asciiTheme="minorHAnsi" w:hAnsiTheme="minorHAnsi" w:cs="Arial"/>
          <w:color w:val="222222"/>
          <w:szCs w:val="24"/>
        </w:rPr>
        <w:t>prevent the cold from getting in</w:t>
      </w:r>
      <w:r w:rsidR="00CF1EE9" w:rsidRPr="00576554">
        <w:rPr>
          <w:rFonts w:asciiTheme="minorHAnsi" w:hAnsiTheme="minorHAnsi" w:cs="Arial"/>
          <w:color w:val="222222"/>
          <w:szCs w:val="24"/>
        </w:rPr>
        <w:t xml:space="preserve"> through the sole. Select shoes and footwear with good insulating properties. Traditional wellies are not as good as leather and lined boots. Water proof materials now include Gortex</w:t>
      </w:r>
      <w:r w:rsidR="00576554" w:rsidRPr="00576554">
        <w:rPr>
          <w:rFonts w:asciiTheme="minorHAnsi" w:hAnsiTheme="minorHAnsi" w:cs="Arial"/>
          <w:color w:val="222222"/>
          <w:szCs w:val="24"/>
        </w:rPr>
        <w:t xml:space="preserve">, so leather is not always a first choice. </w:t>
      </w:r>
    </w:p>
    <w:p w14:paraId="188AE98A" w14:textId="77777777" w:rsidR="00576554" w:rsidRDefault="00576554" w:rsidP="00576554">
      <w:pPr>
        <w:ind w:left="-284"/>
        <w:rPr>
          <w:rFonts w:asciiTheme="minorHAnsi" w:hAnsiTheme="minorHAnsi" w:cs="Arial"/>
          <w:color w:val="222222"/>
          <w:szCs w:val="24"/>
        </w:rPr>
      </w:pPr>
    </w:p>
    <w:p w14:paraId="0A1CDDF5" w14:textId="2241C80A" w:rsidR="00576554" w:rsidRPr="00F12017" w:rsidRDefault="007068F4" w:rsidP="00576554">
      <w:pPr>
        <w:pStyle w:val="ListParagraph"/>
        <w:numPr>
          <w:ilvl w:val="0"/>
          <w:numId w:val="10"/>
        </w:numPr>
        <w:ind w:left="-284"/>
        <w:rPr>
          <w:rFonts w:asciiTheme="minorHAnsi" w:hAnsiTheme="minorHAnsi"/>
          <w:szCs w:val="24"/>
        </w:rPr>
      </w:pPr>
      <w:r w:rsidRPr="00576554">
        <w:rPr>
          <w:rFonts w:asciiTheme="minorHAnsi" w:hAnsiTheme="minorHAnsi" w:cs="Arial"/>
          <w:color w:val="222222"/>
          <w:szCs w:val="24"/>
        </w:rPr>
        <w:t>When purchasing socks specifically for warmth, the most important factor to look at is what shoes you plan on wearing with them</w:t>
      </w:r>
      <w:r w:rsidR="00576554" w:rsidRPr="00576554">
        <w:rPr>
          <w:rFonts w:asciiTheme="minorHAnsi" w:hAnsiTheme="minorHAnsi" w:cs="Arial"/>
          <w:color w:val="222222"/>
          <w:szCs w:val="24"/>
        </w:rPr>
        <w:t>. Thicker soled</w:t>
      </w:r>
      <w:r w:rsidRPr="00576554">
        <w:rPr>
          <w:rFonts w:asciiTheme="minorHAnsi" w:hAnsiTheme="minorHAnsi" w:cs="Arial"/>
          <w:color w:val="222222"/>
          <w:szCs w:val="24"/>
        </w:rPr>
        <w:t xml:space="preserve"> boot</w:t>
      </w:r>
      <w:r w:rsidR="00576554" w:rsidRPr="00576554">
        <w:rPr>
          <w:rFonts w:asciiTheme="minorHAnsi" w:hAnsiTheme="minorHAnsi" w:cs="Arial"/>
          <w:color w:val="222222"/>
          <w:szCs w:val="24"/>
        </w:rPr>
        <w:t xml:space="preserve">s do not require </w:t>
      </w:r>
      <w:r w:rsidRPr="00576554">
        <w:rPr>
          <w:rFonts w:asciiTheme="minorHAnsi" w:hAnsiTheme="minorHAnsi" w:cs="Arial"/>
          <w:color w:val="222222"/>
          <w:szCs w:val="24"/>
        </w:rPr>
        <w:t>thick sock</w:t>
      </w:r>
      <w:r w:rsidR="00576554" w:rsidRPr="00576554">
        <w:rPr>
          <w:rFonts w:asciiTheme="minorHAnsi" w:hAnsiTheme="minorHAnsi" w:cs="Arial"/>
          <w:color w:val="222222"/>
          <w:szCs w:val="24"/>
        </w:rPr>
        <w:t>s.</w:t>
      </w:r>
      <w:r w:rsidRPr="00576554">
        <w:rPr>
          <w:rFonts w:asciiTheme="minorHAnsi" w:hAnsiTheme="minorHAnsi" w:cs="Arial"/>
          <w:color w:val="222222"/>
          <w:szCs w:val="24"/>
        </w:rPr>
        <w:t xml:space="preserve"> </w:t>
      </w:r>
    </w:p>
    <w:p w14:paraId="34A845C8" w14:textId="77777777" w:rsidR="00F12017" w:rsidRPr="00F12017" w:rsidRDefault="00F12017" w:rsidP="00F12017">
      <w:pPr>
        <w:rPr>
          <w:rFonts w:asciiTheme="minorHAnsi" w:hAnsiTheme="minorHAnsi"/>
          <w:szCs w:val="24"/>
        </w:rPr>
      </w:pPr>
    </w:p>
    <w:p w14:paraId="435BD286" w14:textId="77777777" w:rsidR="00F12017" w:rsidRPr="00576554" w:rsidRDefault="00F12017" w:rsidP="00F12017">
      <w:pPr>
        <w:pStyle w:val="ListParagraph"/>
        <w:ind w:left="-284"/>
        <w:rPr>
          <w:rFonts w:asciiTheme="minorHAnsi" w:hAnsiTheme="minorHAnsi"/>
          <w:szCs w:val="24"/>
        </w:rPr>
      </w:pPr>
    </w:p>
    <w:p w14:paraId="35C71AA2" w14:textId="0DFB2D6B" w:rsidR="00DF3135" w:rsidRPr="00F12017" w:rsidRDefault="00F82F90" w:rsidP="009F3544">
      <w:pPr>
        <w:pStyle w:val="Heading1"/>
        <w:rPr>
          <w:sz w:val="28"/>
        </w:rPr>
      </w:pPr>
      <w:bookmarkStart w:id="6" w:name="TX"/>
      <w:r w:rsidRPr="00F12017">
        <w:rPr>
          <w:sz w:val="28"/>
        </w:rPr>
        <w:t>Treatment</w:t>
      </w:r>
      <w:r w:rsidR="003749D9" w:rsidRPr="00F12017">
        <w:rPr>
          <w:sz w:val="28"/>
          <w:vertAlign w:val="superscript"/>
        </w:rPr>
        <w:t>**</w:t>
      </w:r>
    </w:p>
    <w:bookmarkEnd w:id="6"/>
    <w:p w14:paraId="395CA9A8" w14:textId="77777777" w:rsidR="00596297" w:rsidRPr="00596297" w:rsidRDefault="00596297" w:rsidP="009F3544">
      <w:pPr>
        <w:ind w:left="-284"/>
      </w:pPr>
    </w:p>
    <w:p w14:paraId="53340528" w14:textId="284F9B8C" w:rsidR="00596297" w:rsidRPr="00596297" w:rsidRDefault="00596297" w:rsidP="009F3544">
      <w:pPr>
        <w:pStyle w:val="NormalWeb"/>
        <w:spacing w:before="0" w:beforeAutospacing="0" w:after="0" w:afterAutospacing="0"/>
        <w:ind w:left="-284"/>
        <w:rPr>
          <w:rFonts w:asciiTheme="minorHAnsi" w:hAnsiTheme="minorHAnsi"/>
          <w:color w:val="000000" w:themeColor="text1"/>
        </w:rPr>
      </w:pPr>
      <w:r w:rsidRPr="00596297">
        <w:rPr>
          <w:rFonts w:asciiTheme="minorHAnsi" w:hAnsiTheme="minorHAnsi"/>
          <w:color w:val="000000" w:themeColor="text1"/>
        </w:rPr>
        <w:t xml:space="preserve">Chilblains often get better on their own </w:t>
      </w:r>
      <w:r w:rsidR="00DB2D5D">
        <w:rPr>
          <w:rFonts w:asciiTheme="minorHAnsi" w:hAnsiTheme="minorHAnsi"/>
          <w:color w:val="000000" w:themeColor="text1"/>
        </w:rPr>
        <w:t>but the effect of chilling may leave other problems</w:t>
      </w:r>
      <w:r w:rsidRPr="00596297">
        <w:rPr>
          <w:rFonts w:asciiTheme="minorHAnsi" w:hAnsiTheme="minorHAnsi"/>
          <w:color w:val="000000" w:themeColor="text1"/>
        </w:rPr>
        <w:t>.</w:t>
      </w:r>
      <w:r w:rsidR="00576554">
        <w:rPr>
          <w:rFonts w:asciiTheme="minorHAnsi" w:hAnsiTheme="minorHAnsi"/>
          <w:color w:val="000000" w:themeColor="text1"/>
        </w:rPr>
        <w:t xml:space="preserve"> </w:t>
      </w:r>
    </w:p>
    <w:p w14:paraId="26B6D1F5" w14:textId="77777777" w:rsidR="00DB2D5D" w:rsidRDefault="00DB2D5D" w:rsidP="009F3544">
      <w:pPr>
        <w:pStyle w:val="NormalWeb"/>
        <w:spacing w:before="0" w:beforeAutospacing="0" w:after="0" w:afterAutospacing="0"/>
        <w:ind w:left="-284"/>
        <w:rPr>
          <w:rFonts w:asciiTheme="minorHAnsi" w:hAnsiTheme="minorHAnsi"/>
          <w:color w:val="000000" w:themeColor="text1"/>
        </w:rPr>
      </w:pPr>
    </w:p>
    <w:p w14:paraId="0DB6B5E3" w14:textId="77777777" w:rsidR="00596297" w:rsidRPr="00596297" w:rsidRDefault="00596297" w:rsidP="009F3544">
      <w:pPr>
        <w:pStyle w:val="NormalWeb"/>
        <w:spacing w:before="0" w:beforeAutospacing="0" w:after="0" w:afterAutospacing="0"/>
        <w:ind w:left="-284"/>
        <w:rPr>
          <w:rFonts w:asciiTheme="minorHAnsi" w:hAnsiTheme="minorHAnsi"/>
          <w:color w:val="000000" w:themeColor="text1"/>
        </w:rPr>
      </w:pPr>
      <w:r w:rsidRPr="00596297">
        <w:rPr>
          <w:rFonts w:asciiTheme="minorHAnsi" w:hAnsiTheme="minorHAnsi"/>
          <w:color w:val="000000" w:themeColor="text1"/>
        </w:rPr>
        <w:t>It may help to use a soothing lotion, such as calamine or witch hazel, to relieve itching. Your pharmacist may also be able to recommend a suitable product.</w:t>
      </w:r>
    </w:p>
    <w:p w14:paraId="1C2A882C" w14:textId="77777777" w:rsidR="00DB2D5D" w:rsidRDefault="00DB2D5D" w:rsidP="009F3544">
      <w:pPr>
        <w:pStyle w:val="NormalWeb"/>
        <w:spacing w:before="0" w:beforeAutospacing="0" w:after="0" w:afterAutospacing="0"/>
        <w:ind w:left="-284"/>
        <w:rPr>
          <w:rFonts w:asciiTheme="minorHAnsi" w:hAnsiTheme="minorHAnsi"/>
          <w:color w:val="000000" w:themeColor="text1"/>
        </w:rPr>
      </w:pPr>
    </w:p>
    <w:p w14:paraId="1E1ABF35" w14:textId="1CACE1BA" w:rsidR="00596297" w:rsidRPr="00596297" w:rsidRDefault="00596297" w:rsidP="00576554">
      <w:pPr>
        <w:pStyle w:val="NormalWeb"/>
        <w:spacing w:before="0" w:beforeAutospacing="0" w:after="0" w:afterAutospacing="0"/>
        <w:ind w:left="-284"/>
        <w:rPr>
          <w:rFonts w:asciiTheme="minorHAnsi" w:hAnsiTheme="minorHAnsi"/>
          <w:color w:val="000000" w:themeColor="text1"/>
        </w:rPr>
      </w:pPr>
      <w:r w:rsidRPr="00596297">
        <w:rPr>
          <w:rFonts w:asciiTheme="minorHAnsi" w:hAnsiTheme="minorHAnsi"/>
          <w:color w:val="000000" w:themeColor="text1"/>
        </w:rPr>
        <w:t>If your chilblains are severe and keep returning, speak to your GP. They may recommend taking a daily tablet or capsule of a medication called nifedipine. This works by relaxing the blood vessels, improving your circulation. Nifedipine can be used to help existing chilblains heal, or can be taken during the winter to stop them developing.</w:t>
      </w:r>
    </w:p>
    <w:p w14:paraId="374890F5" w14:textId="77777777" w:rsidR="00596297" w:rsidRPr="00121FEB" w:rsidRDefault="00596297" w:rsidP="00576554">
      <w:pPr>
        <w:rPr>
          <w:color w:val="000000" w:themeColor="text1"/>
        </w:rPr>
      </w:pPr>
    </w:p>
    <w:p w14:paraId="3672AA26" w14:textId="57DF0159" w:rsidR="00596297" w:rsidRPr="00121FEB" w:rsidRDefault="00596297" w:rsidP="009F3544">
      <w:pPr>
        <w:pStyle w:val="NormalWeb"/>
        <w:spacing w:before="0" w:beforeAutospacing="0" w:after="0" w:afterAutospacing="0"/>
        <w:ind w:left="-284"/>
        <w:rPr>
          <w:rFonts w:asciiTheme="minorHAnsi" w:hAnsiTheme="minorHAnsi"/>
          <w:color w:val="000000" w:themeColor="text1"/>
        </w:rPr>
      </w:pPr>
      <w:r w:rsidRPr="00121FEB">
        <w:rPr>
          <w:rFonts w:asciiTheme="minorHAnsi" w:hAnsiTheme="minorHAnsi"/>
          <w:color w:val="000000" w:themeColor="text1"/>
        </w:rPr>
        <w:t>If you have severe or recurring chilblains, there's a small risk of further problems developing, such as:</w:t>
      </w:r>
    </w:p>
    <w:p w14:paraId="67F656EF" w14:textId="77777777" w:rsidR="00596297" w:rsidRPr="00121FEB" w:rsidRDefault="00596297" w:rsidP="00576554">
      <w:pPr>
        <w:numPr>
          <w:ilvl w:val="0"/>
          <w:numId w:val="11"/>
        </w:numPr>
        <w:rPr>
          <w:rFonts w:asciiTheme="minorHAnsi" w:hAnsiTheme="minorHAnsi"/>
          <w:color w:val="000000" w:themeColor="text1"/>
        </w:rPr>
      </w:pPr>
      <w:r w:rsidRPr="00121FEB">
        <w:rPr>
          <w:rFonts w:asciiTheme="minorHAnsi" w:hAnsiTheme="minorHAnsi"/>
          <w:color w:val="000000" w:themeColor="text1"/>
        </w:rPr>
        <w:t>infection from blistered or scratched skin</w:t>
      </w:r>
    </w:p>
    <w:p w14:paraId="7071F493" w14:textId="77777777" w:rsidR="00596297" w:rsidRPr="00121FEB" w:rsidRDefault="00596297" w:rsidP="00576554">
      <w:pPr>
        <w:numPr>
          <w:ilvl w:val="0"/>
          <w:numId w:val="11"/>
        </w:numPr>
        <w:rPr>
          <w:rFonts w:asciiTheme="minorHAnsi" w:hAnsiTheme="minorHAnsi"/>
          <w:color w:val="000000" w:themeColor="text1"/>
        </w:rPr>
      </w:pPr>
      <w:r w:rsidRPr="00121FEB">
        <w:rPr>
          <w:rFonts w:asciiTheme="minorHAnsi" w:hAnsiTheme="minorHAnsi"/>
          <w:color w:val="000000" w:themeColor="text1"/>
        </w:rPr>
        <w:t>ulcers forming on the skin</w:t>
      </w:r>
    </w:p>
    <w:p w14:paraId="5EC09EDE" w14:textId="77777777" w:rsidR="00596297" w:rsidRPr="00121FEB" w:rsidRDefault="00596297" w:rsidP="00576554">
      <w:pPr>
        <w:numPr>
          <w:ilvl w:val="0"/>
          <w:numId w:val="11"/>
        </w:numPr>
        <w:rPr>
          <w:rFonts w:asciiTheme="minorHAnsi" w:hAnsiTheme="minorHAnsi"/>
          <w:color w:val="000000" w:themeColor="text1"/>
        </w:rPr>
      </w:pPr>
      <w:r w:rsidRPr="00121FEB">
        <w:rPr>
          <w:rFonts w:asciiTheme="minorHAnsi" w:hAnsiTheme="minorHAnsi"/>
          <w:color w:val="000000" w:themeColor="text1"/>
        </w:rPr>
        <w:t>permanent discolouration of the skin</w:t>
      </w:r>
    </w:p>
    <w:p w14:paraId="1E9B810B" w14:textId="77777777" w:rsidR="00596297" w:rsidRDefault="00596297" w:rsidP="00576554">
      <w:pPr>
        <w:numPr>
          <w:ilvl w:val="0"/>
          <w:numId w:val="11"/>
        </w:numPr>
        <w:rPr>
          <w:rFonts w:asciiTheme="minorHAnsi" w:hAnsiTheme="minorHAnsi"/>
          <w:color w:val="000000" w:themeColor="text1"/>
        </w:rPr>
      </w:pPr>
      <w:r w:rsidRPr="00121FEB">
        <w:rPr>
          <w:rFonts w:asciiTheme="minorHAnsi" w:hAnsiTheme="minorHAnsi"/>
          <w:color w:val="000000" w:themeColor="text1"/>
        </w:rPr>
        <w:t>scarring of the skin</w:t>
      </w:r>
    </w:p>
    <w:p w14:paraId="39D3234F" w14:textId="77777777" w:rsidR="002C22B5" w:rsidRDefault="002C22B5" w:rsidP="002C22B5">
      <w:pPr>
        <w:rPr>
          <w:rFonts w:asciiTheme="minorHAnsi" w:hAnsiTheme="minorHAnsi"/>
          <w:color w:val="000000" w:themeColor="text1"/>
        </w:rPr>
      </w:pPr>
    </w:p>
    <w:p w14:paraId="73FE5E05" w14:textId="77777777" w:rsidR="002C22B5" w:rsidRPr="00121FEB" w:rsidRDefault="002C22B5" w:rsidP="002C22B5">
      <w:pPr>
        <w:rPr>
          <w:rFonts w:asciiTheme="minorHAnsi" w:hAnsiTheme="minorHAnsi"/>
          <w:color w:val="000000" w:themeColor="text1"/>
        </w:rPr>
      </w:pPr>
    </w:p>
    <w:p w14:paraId="4EB24708" w14:textId="77777777" w:rsidR="00596297" w:rsidRDefault="00596297" w:rsidP="001C582C">
      <w:pPr>
        <w:pStyle w:val="NormalWeb"/>
        <w:spacing w:before="0" w:beforeAutospacing="0" w:after="0" w:afterAutospacing="0"/>
        <w:ind w:left="360"/>
        <w:rPr>
          <w:rFonts w:asciiTheme="minorHAnsi" w:hAnsiTheme="minorHAnsi"/>
          <w:color w:val="000000" w:themeColor="text1"/>
        </w:rPr>
      </w:pPr>
      <w:r w:rsidRPr="00121FEB">
        <w:rPr>
          <w:rFonts w:asciiTheme="minorHAnsi" w:hAnsiTheme="minorHAnsi"/>
          <w:color w:val="000000" w:themeColor="text1"/>
        </w:rPr>
        <w:t>It's often possible to avoid these complications by:</w:t>
      </w:r>
    </w:p>
    <w:p w14:paraId="2F3352BC" w14:textId="77777777" w:rsidR="001C582C" w:rsidRPr="00121FEB" w:rsidRDefault="001C582C" w:rsidP="001C582C">
      <w:pPr>
        <w:pStyle w:val="NormalWeb"/>
        <w:spacing w:before="0" w:beforeAutospacing="0" w:after="0" w:afterAutospacing="0"/>
        <w:ind w:left="360"/>
        <w:rPr>
          <w:rFonts w:asciiTheme="minorHAnsi" w:hAnsiTheme="minorHAnsi"/>
          <w:color w:val="000000" w:themeColor="text1"/>
        </w:rPr>
      </w:pPr>
    </w:p>
    <w:p w14:paraId="285BD50D" w14:textId="77777777" w:rsidR="00596297" w:rsidRPr="00121FEB" w:rsidRDefault="00596297" w:rsidP="00576554">
      <w:pPr>
        <w:numPr>
          <w:ilvl w:val="0"/>
          <w:numId w:val="11"/>
        </w:numPr>
        <w:rPr>
          <w:rFonts w:asciiTheme="minorHAnsi" w:hAnsiTheme="minorHAnsi"/>
          <w:color w:val="000000" w:themeColor="text1"/>
        </w:rPr>
      </w:pPr>
      <w:r w:rsidRPr="00121FEB">
        <w:rPr>
          <w:rFonts w:asciiTheme="minorHAnsi" w:hAnsiTheme="minorHAnsi"/>
          <w:color w:val="000000" w:themeColor="text1"/>
        </w:rPr>
        <w:t>not scratching or rubbing the affected areas of skin</w:t>
      </w:r>
    </w:p>
    <w:p w14:paraId="660910B6" w14:textId="77777777" w:rsidR="00596297" w:rsidRPr="00121FEB" w:rsidRDefault="00596297" w:rsidP="00576554">
      <w:pPr>
        <w:numPr>
          <w:ilvl w:val="0"/>
          <w:numId w:val="11"/>
        </w:numPr>
        <w:rPr>
          <w:rFonts w:asciiTheme="minorHAnsi" w:hAnsiTheme="minorHAnsi"/>
          <w:color w:val="000000" w:themeColor="text1"/>
        </w:rPr>
      </w:pPr>
      <w:r w:rsidRPr="00121FEB">
        <w:rPr>
          <w:rFonts w:asciiTheme="minorHAnsi" w:hAnsiTheme="minorHAnsi"/>
          <w:color w:val="000000" w:themeColor="text1"/>
        </w:rPr>
        <w:t>not directly overheating the chilblains (by using hot water, for example)</w:t>
      </w:r>
    </w:p>
    <w:p w14:paraId="04D310C7" w14:textId="77777777" w:rsidR="00596297" w:rsidRPr="00121FEB" w:rsidRDefault="00596297" w:rsidP="00576554">
      <w:pPr>
        <w:pStyle w:val="NormalWeb"/>
        <w:numPr>
          <w:ilvl w:val="0"/>
          <w:numId w:val="11"/>
        </w:numPr>
        <w:spacing w:before="0" w:beforeAutospacing="0" w:after="0" w:afterAutospacing="0"/>
        <w:rPr>
          <w:rFonts w:asciiTheme="minorHAnsi" w:hAnsiTheme="minorHAnsi"/>
          <w:color w:val="000000" w:themeColor="text1"/>
        </w:rPr>
      </w:pPr>
      <w:r w:rsidRPr="00121FEB">
        <w:rPr>
          <w:rFonts w:asciiTheme="minorHAnsi" w:hAnsiTheme="minorHAnsi"/>
          <w:color w:val="000000" w:themeColor="text1"/>
        </w:rPr>
        <w:t>You can also help reduce your risk of infection by cleaning any breaks in your skin with antiseptic and covering the area with an antiseptic dressing. The dressing should be changed every other day until the skin heals. </w:t>
      </w:r>
    </w:p>
    <w:p w14:paraId="30376308" w14:textId="77777777" w:rsidR="00596297" w:rsidRPr="00121FEB" w:rsidRDefault="00596297" w:rsidP="00576554">
      <w:pPr>
        <w:pStyle w:val="NormalWeb"/>
        <w:numPr>
          <w:ilvl w:val="0"/>
          <w:numId w:val="11"/>
        </w:numPr>
        <w:spacing w:before="0" w:beforeAutospacing="0" w:after="0" w:afterAutospacing="0"/>
        <w:rPr>
          <w:rFonts w:asciiTheme="minorHAnsi" w:hAnsiTheme="minorHAnsi"/>
          <w:color w:val="000000" w:themeColor="text1"/>
        </w:rPr>
      </w:pPr>
      <w:r w:rsidRPr="00121FEB">
        <w:rPr>
          <w:rFonts w:asciiTheme="minorHAnsi" w:hAnsiTheme="minorHAnsi"/>
          <w:color w:val="000000" w:themeColor="text1"/>
        </w:rPr>
        <w:t>If the skin does become infected, </w:t>
      </w:r>
      <w:hyperlink r:id="rId13" w:tooltip="Antibiotics" w:history="1">
        <w:r w:rsidRPr="00121FEB">
          <w:rPr>
            <w:rStyle w:val="Hyperlink"/>
            <w:rFonts w:asciiTheme="minorHAnsi" w:hAnsiTheme="minorHAnsi"/>
            <w:color w:val="000000" w:themeColor="text1"/>
          </w:rPr>
          <w:t>antibiotics</w:t>
        </w:r>
      </w:hyperlink>
      <w:r w:rsidRPr="00121FEB">
        <w:rPr>
          <w:rFonts w:asciiTheme="minorHAnsi" w:hAnsiTheme="minorHAnsi"/>
          <w:color w:val="000000" w:themeColor="text1"/>
        </w:rPr>
        <w:t> may be prescribed to treat the infection.</w:t>
      </w:r>
    </w:p>
    <w:p w14:paraId="68244506" w14:textId="77777777" w:rsidR="00DF3135" w:rsidRPr="00121FEB" w:rsidRDefault="00DF3135" w:rsidP="009F3544">
      <w:pPr>
        <w:ind w:left="-284"/>
        <w:rPr>
          <w:rFonts w:asciiTheme="minorHAnsi" w:hAnsiTheme="minorHAnsi"/>
          <w:color w:val="000000" w:themeColor="text1"/>
        </w:rPr>
      </w:pPr>
    </w:p>
    <w:p w14:paraId="50A3F136" w14:textId="4E0AC382" w:rsidR="00576554" w:rsidRPr="003749D9" w:rsidRDefault="003749D9" w:rsidP="003749D9">
      <w:pPr>
        <w:ind w:left="-284"/>
        <w:rPr>
          <w:rFonts w:asciiTheme="minorHAnsi" w:hAnsiTheme="minorHAnsi"/>
          <w:color w:val="000000" w:themeColor="text1"/>
          <w:sz w:val="21"/>
        </w:rPr>
      </w:pPr>
      <w:r w:rsidRPr="003749D9">
        <w:rPr>
          <w:rFonts w:asciiTheme="minorHAnsi" w:hAnsiTheme="minorHAnsi"/>
          <w:b/>
          <w:color w:val="000000" w:themeColor="text1"/>
          <w:sz w:val="21"/>
        </w:rPr>
        <w:t xml:space="preserve">** </w:t>
      </w:r>
      <w:r w:rsidRPr="003749D9">
        <w:rPr>
          <w:rFonts w:asciiTheme="minorHAnsi" w:hAnsiTheme="minorHAnsi"/>
          <w:color w:val="000000" w:themeColor="text1"/>
          <w:sz w:val="21"/>
        </w:rPr>
        <w:t xml:space="preserve">Much of the information above has been taken directly from </w:t>
      </w:r>
      <w:hyperlink r:id="rId14" w:history="1">
        <w:r w:rsidRPr="003749D9">
          <w:rPr>
            <w:rStyle w:val="Hyperlink"/>
            <w:rFonts w:asciiTheme="minorHAnsi" w:hAnsiTheme="minorHAnsi"/>
            <w:sz w:val="21"/>
          </w:rPr>
          <w:t>NHS Scotland</w:t>
        </w:r>
      </w:hyperlink>
      <w:r w:rsidRPr="003749D9">
        <w:rPr>
          <w:rFonts w:asciiTheme="minorHAnsi" w:hAnsiTheme="minorHAnsi"/>
          <w:color w:val="000000" w:themeColor="text1"/>
          <w:sz w:val="21"/>
        </w:rPr>
        <w:t xml:space="preserve"> and provides good advice and is unlikely to be bettered.</w:t>
      </w:r>
    </w:p>
    <w:p w14:paraId="3C698CB1" w14:textId="77777777" w:rsidR="00576554" w:rsidRDefault="00576554" w:rsidP="003749D9">
      <w:pPr>
        <w:ind w:left="-284"/>
        <w:rPr>
          <w:rFonts w:asciiTheme="minorHAnsi" w:hAnsiTheme="minorHAnsi"/>
          <w:color w:val="000000" w:themeColor="text1"/>
        </w:rPr>
      </w:pPr>
    </w:p>
    <w:p w14:paraId="2BB57BBB" w14:textId="36352541" w:rsidR="00B42223" w:rsidRPr="003749D9" w:rsidRDefault="003749D9" w:rsidP="003749D9">
      <w:pPr>
        <w:pStyle w:val="Heading1"/>
        <w:rPr>
          <w:sz w:val="28"/>
        </w:rPr>
      </w:pPr>
      <w:bookmarkStart w:id="7" w:name="SPSP"/>
      <w:r w:rsidRPr="003749D9">
        <w:rPr>
          <w:sz w:val="28"/>
        </w:rPr>
        <w:t>Specialised Sports</w:t>
      </w:r>
    </w:p>
    <w:bookmarkEnd w:id="7"/>
    <w:p w14:paraId="79A0F7B5" w14:textId="77777777" w:rsidR="00BA7B25" w:rsidRPr="00121FEB" w:rsidRDefault="00BA7B25" w:rsidP="003749D9">
      <w:pPr>
        <w:ind w:left="-284"/>
        <w:rPr>
          <w:rFonts w:asciiTheme="minorHAnsi" w:hAnsiTheme="minorHAnsi"/>
          <w:color w:val="000000" w:themeColor="text1"/>
          <w:sz w:val="22"/>
          <w:szCs w:val="22"/>
        </w:rPr>
      </w:pPr>
    </w:p>
    <w:p w14:paraId="2E5B7F01" w14:textId="4EA873A9" w:rsidR="008545A0" w:rsidRDefault="005C0A2E" w:rsidP="003749D9">
      <w:pPr>
        <w:pStyle w:val="NormalWeb"/>
        <w:spacing w:before="0" w:beforeAutospacing="0" w:after="0" w:afterAutospacing="0"/>
        <w:ind w:left="-284"/>
        <w:rPr>
          <w:rFonts w:asciiTheme="minorHAnsi" w:hAnsiTheme="minorHAnsi"/>
          <w:color w:val="000000" w:themeColor="text1"/>
        </w:rPr>
      </w:pPr>
      <w:r>
        <w:rPr>
          <w:rFonts w:asciiTheme="minorHAnsi" w:hAnsiTheme="minorHAnsi"/>
          <w:color w:val="000000" w:themeColor="text1"/>
        </w:rPr>
        <w:t>T</w:t>
      </w:r>
      <w:r w:rsidR="008545A0" w:rsidRPr="00121FEB">
        <w:rPr>
          <w:rFonts w:asciiTheme="minorHAnsi" w:hAnsiTheme="minorHAnsi"/>
          <w:color w:val="000000" w:themeColor="text1"/>
        </w:rPr>
        <w:t xml:space="preserve">he curse of cold feet can </w:t>
      </w:r>
      <w:r w:rsidR="003749D9">
        <w:rPr>
          <w:rFonts w:asciiTheme="minorHAnsi" w:hAnsiTheme="minorHAnsi"/>
          <w:color w:val="000000" w:themeColor="text1"/>
        </w:rPr>
        <w:t xml:space="preserve">reduce </w:t>
      </w:r>
      <w:r w:rsidR="008545A0" w:rsidRPr="00121FEB">
        <w:rPr>
          <w:rFonts w:asciiTheme="minorHAnsi" w:hAnsiTheme="minorHAnsi"/>
          <w:color w:val="000000" w:themeColor="text1"/>
        </w:rPr>
        <w:t xml:space="preserve">enjoyment </w:t>
      </w:r>
      <w:r w:rsidR="003749D9">
        <w:rPr>
          <w:rFonts w:asciiTheme="minorHAnsi" w:hAnsiTheme="minorHAnsi"/>
          <w:color w:val="000000" w:themeColor="text1"/>
        </w:rPr>
        <w:t>no matter what activity.</w:t>
      </w:r>
    </w:p>
    <w:p w14:paraId="75A82185" w14:textId="77777777" w:rsidR="003749D9" w:rsidRPr="00121FEB" w:rsidRDefault="003749D9" w:rsidP="003749D9">
      <w:pPr>
        <w:pStyle w:val="NormalWeb"/>
        <w:spacing w:before="0" w:beforeAutospacing="0" w:after="0" w:afterAutospacing="0"/>
        <w:ind w:left="-284"/>
        <w:rPr>
          <w:rFonts w:asciiTheme="minorHAnsi" w:hAnsiTheme="minorHAnsi"/>
          <w:color w:val="000000" w:themeColor="text1"/>
        </w:rPr>
      </w:pPr>
    </w:p>
    <w:p w14:paraId="79264682" w14:textId="77777777" w:rsidR="003749D9" w:rsidRPr="003749D9" w:rsidRDefault="003749D9" w:rsidP="003749D9">
      <w:pPr>
        <w:pStyle w:val="Heading3"/>
        <w:spacing w:before="0"/>
        <w:ind w:left="-284"/>
        <w:rPr>
          <w:rFonts w:asciiTheme="minorHAnsi" w:eastAsia="Times New Roman" w:hAnsiTheme="minorHAnsi"/>
          <w:b/>
          <w:bCs/>
          <w:color w:val="000000" w:themeColor="text1"/>
          <w:u w:val="single"/>
        </w:rPr>
      </w:pPr>
      <w:r w:rsidRPr="003749D9">
        <w:rPr>
          <w:rFonts w:asciiTheme="minorHAnsi" w:eastAsia="Times New Roman" w:hAnsiTheme="minorHAnsi"/>
          <w:b/>
          <w:bCs/>
          <w:color w:val="000000" w:themeColor="text1"/>
          <w:u w:val="single"/>
        </w:rPr>
        <w:t>Hiking</w:t>
      </w:r>
    </w:p>
    <w:p w14:paraId="5FE1B592" w14:textId="77777777" w:rsidR="003749D9" w:rsidRDefault="003749D9" w:rsidP="003749D9">
      <w:pPr>
        <w:pStyle w:val="Heading3"/>
        <w:spacing w:before="0"/>
        <w:ind w:left="-284"/>
        <w:rPr>
          <w:rFonts w:asciiTheme="minorHAnsi" w:eastAsia="Times New Roman" w:hAnsiTheme="minorHAnsi"/>
          <w:b/>
          <w:bCs/>
          <w:color w:val="000000" w:themeColor="text1"/>
        </w:rPr>
      </w:pPr>
    </w:p>
    <w:p w14:paraId="0D8981F5" w14:textId="703F7AEF" w:rsidR="003749D9" w:rsidRDefault="003749D9" w:rsidP="003749D9">
      <w:pPr>
        <w:ind w:left="-284"/>
        <w:rPr>
          <w:rFonts w:asciiTheme="minorHAnsi" w:hAnsiTheme="minorHAnsi"/>
          <w:color w:val="000000" w:themeColor="text1"/>
          <w:szCs w:val="24"/>
        </w:rPr>
      </w:pPr>
      <w:r w:rsidRPr="003749D9">
        <w:rPr>
          <w:rFonts w:asciiTheme="minorHAnsi" w:hAnsiTheme="minorHAnsi"/>
          <w:color w:val="000000" w:themeColor="text1"/>
          <w:szCs w:val="24"/>
        </w:rPr>
        <w:t xml:space="preserve">Wear warm clothes and insulate your hands, feet and legs – wearing long johns, long boots, tights, leg </w:t>
      </w:r>
      <w:r w:rsidR="001C582C">
        <w:rPr>
          <w:rFonts w:asciiTheme="minorHAnsi" w:hAnsiTheme="minorHAnsi"/>
          <w:color w:val="000000" w:themeColor="text1"/>
          <w:szCs w:val="24"/>
        </w:rPr>
        <w:t>warmers or long socks will help.</w:t>
      </w:r>
      <w:r w:rsidRPr="003749D9">
        <w:rPr>
          <w:rFonts w:asciiTheme="minorHAnsi" w:hAnsiTheme="minorHAnsi"/>
          <w:color w:val="000000" w:themeColor="text1"/>
          <w:szCs w:val="24"/>
        </w:rPr>
        <w:t xml:space="preserve"> </w:t>
      </w:r>
      <w:r w:rsidR="001C582C">
        <w:rPr>
          <w:rFonts w:asciiTheme="minorHAnsi" w:hAnsiTheme="minorHAnsi"/>
          <w:color w:val="000000" w:themeColor="text1"/>
          <w:szCs w:val="24"/>
        </w:rPr>
        <w:t>It is</w:t>
      </w:r>
      <w:r w:rsidRPr="003749D9">
        <w:rPr>
          <w:rFonts w:asciiTheme="minorHAnsi" w:hAnsiTheme="minorHAnsi"/>
          <w:color w:val="000000" w:themeColor="text1"/>
          <w:szCs w:val="24"/>
        </w:rPr>
        <w:t xml:space="preserve"> a good idea to wear a clean pair of socks if you get cold feet in bed.</w:t>
      </w:r>
    </w:p>
    <w:p w14:paraId="361ECA10" w14:textId="77777777" w:rsidR="003749D9" w:rsidRDefault="003749D9" w:rsidP="003749D9">
      <w:pPr>
        <w:ind w:left="-284"/>
        <w:rPr>
          <w:rFonts w:asciiTheme="minorHAnsi" w:hAnsiTheme="minorHAnsi"/>
          <w:color w:val="000000" w:themeColor="text1"/>
          <w:szCs w:val="24"/>
        </w:rPr>
      </w:pPr>
    </w:p>
    <w:p w14:paraId="21D9DB08" w14:textId="77777777" w:rsidR="003749D9" w:rsidRDefault="003749D9" w:rsidP="003749D9">
      <w:pPr>
        <w:ind w:left="-284"/>
        <w:rPr>
          <w:rFonts w:asciiTheme="minorHAnsi" w:hAnsiTheme="minorHAnsi"/>
          <w:color w:val="000000" w:themeColor="text1"/>
          <w:szCs w:val="24"/>
        </w:rPr>
      </w:pPr>
      <w:r w:rsidRPr="003749D9">
        <w:rPr>
          <w:rFonts w:asciiTheme="minorHAnsi" w:hAnsiTheme="minorHAnsi" w:cs="Arial"/>
          <w:szCs w:val="26"/>
        </w:rPr>
        <w:t>S</w:t>
      </w:r>
      <w:r w:rsidRPr="003749D9">
        <w:rPr>
          <w:rFonts w:asciiTheme="minorHAnsi" w:hAnsiTheme="minorHAnsi" w:cs="Arial"/>
          <w:color w:val="000000" w:themeColor="text1"/>
          <w:szCs w:val="26"/>
        </w:rPr>
        <w:t xml:space="preserve">trap wet socks to the outside of </w:t>
      </w:r>
      <w:r w:rsidRPr="003749D9">
        <w:rPr>
          <w:rFonts w:asciiTheme="minorHAnsi" w:hAnsiTheme="minorHAnsi" w:cs="Arial"/>
          <w:szCs w:val="26"/>
        </w:rPr>
        <w:t xml:space="preserve">a back </w:t>
      </w:r>
      <w:r w:rsidRPr="003749D9">
        <w:rPr>
          <w:rFonts w:asciiTheme="minorHAnsi" w:hAnsiTheme="minorHAnsi" w:cs="Arial"/>
          <w:color w:val="000000" w:themeColor="text1"/>
          <w:szCs w:val="26"/>
        </w:rPr>
        <w:t xml:space="preserve">pack </w:t>
      </w:r>
      <w:r w:rsidRPr="003749D9">
        <w:rPr>
          <w:rFonts w:asciiTheme="minorHAnsi" w:hAnsiTheme="minorHAnsi" w:cs="Arial"/>
          <w:szCs w:val="26"/>
        </w:rPr>
        <w:t>if</w:t>
      </w:r>
      <w:r w:rsidRPr="003749D9">
        <w:rPr>
          <w:rFonts w:asciiTheme="minorHAnsi" w:hAnsiTheme="minorHAnsi" w:cs="Arial"/>
          <w:color w:val="000000" w:themeColor="text1"/>
          <w:szCs w:val="26"/>
        </w:rPr>
        <w:t xml:space="preserve"> you hike</w:t>
      </w:r>
      <w:r w:rsidRPr="003749D9">
        <w:rPr>
          <w:rFonts w:asciiTheme="minorHAnsi" w:hAnsiTheme="minorHAnsi" w:cs="Arial"/>
          <w:szCs w:val="26"/>
        </w:rPr>
        <w:t xml:space="preserve"> or</w:t>
      </w:r>
      <w:r w:rsidRPr="003749D9">
        <w:rPr>
          <w:rFonts w:asciiTheme="minorHAnsi" w:hAnsiTheme="minorHAnsi" w:cs="Arial"/>
          <w:color w:val="000000" w:themeColor="text1"/>
          <w:szCs w:val="26"/>
        </w:rPr>
        <w:t xml:space="preserve"> use</w:t>
      </w:r>
      <w:r w:rsidRPr="003749D9">
        <w:rPr>
          <w:rFonts w:asciiTheme="minorHAnsi" w:hAnsiTheme="minorHAnsi" w:cs="Arial"/>
          <w:szCs w:val="26"/>
        </w:rPr>
        <w:t xml:space="preserve"> a</w:t>
      </w:r>
      <w:r w:rsidRPr="003749D9">
        <w:rPr>
          <w:rFonts w:asciiTheme="minorHAnsi" w:hAnsiTheme="minorHAnsi" w:cs="Arial"/>
          <w:color w:val="000000" w:themeColor="text1"/>
          <w:szCs w:val="26"/>
        </w:rPr>
        <w:t xml:space="preserve"> hand dryer to h</w:t>
      </w:r>
      <w:r w:rsidRPr="003749D9">
        <w:rPr>
          <w:rFonts w:asciiTheme="minorHAnsi" w:hAnsiTheme="minorHAnsi" w:cs="Arial"/>
          <w:szCs w:val="26"/>
        </w:rPr>
        <w:t>elp absorb some moisture.</w:t>
      </w:r>
    </w:p>
    <w:p w14:paraId="532412F0" w14:textId="77777777" w:rsidR="003749D9" w:rsidRDefault="003749D9" w:rsidP="003749D9">
      <w:pPr>
        <w:ind w:left="-284"/>
        <w:rPr>
          <w:rFonts w:asciiTheme="minorHAnsi" w:hAnsiTheme="minorHAnsi"/>
          <w:color w:val="000000" w:themeColor="text1"/>
          <w:szCs w:val="24"/>
        </w:rPr>
      </w:pPr>
    </w:p>
    <w:p w14:paraId="28E59CE6" w14:textId="331457FC" w:rsidR="003749D9" w:rsidRPr="003749D9" w:rsidRDefault="003749D9" w:rsidP="003749D9">
      <w:pPr>
        <w:ind w:left="-284"/>
        <w:rPr>
          <w:rFonts w:asciiTheme="minorHAnsi" w:hAnsiTheme="minorHAnsi"/>
          <w:color w:val="000000" w:themeColor="text1"/>
          <w:szCs w:val="24"/>
        </w:rPr>
      </w:pPr>
      <w:r w:rsidRPr="003749D9">
        <w:rPr>
          <w:rFonts w:asciiTheme="minorHAnsi" w:hAnsiTheme="minorHAnsi"/>
          <w:color w:val="000000" w:themeColor="text1"/>
          <w:szCs w:val="24"/>
        </w:rPr>
        <w:t xml:space="preserve">Moisturise your feet to stop them drying out and the skin cracking to </w:t>
      </w:r>
      <w:r w:rsidR="001C582C">
        <w:rPr>
          <w:rFonts w:asciiTheme="minorHAnsi" w:hAnsiTheme="minorHAnsi"/>
          <w:color w:val="000000" w:themeColor="text1"/>
          <w:szCs w:val="24"/>
        </w:rPr>
        <w:t>increase</w:t>
      </w:r>
      <w:r w:rsidRPr="003749D9">
        <w:rPr>
          <w:rFonts w:asciiTheme="minorHAnsi" w:hAnsiTheme="minorHAnsi"/>
          <w:color w:val="000000" w:themeColor="text1"/>
          <w:szCs w:val="24"/>
        </w:rPr>
        <w:t xml:space="preserve"> skin strength and better pliability.</w:t>
      </w:r>
    </w:p>
    <w:p w14:paraId="70FF8564" w14:textId="77777777" w:rsidR="003749D9" w:rsidRPr="003749D9" w:rsidRDefault="003749D9" w:rsidP="003749D9"/>
    <w:p w14:paraId="4D60464D" w14:textId="77777777" w:rsidR="003749D9" w:rsidRPr="002746E0" w:rsidRDefault="003749D9" w:rsidP="003749D9">
      <w:pPr>
        <w:pStyle w:val="Heading3"/>
        <w:spacing w:before="0"/>
        <w:ind w:left="-284"/>
        <w:rPr>
          <w:rFonts w:asciiTheme="minorHAnsi" w:eastAsia="Times New Roman" w:hAnsiTheme="minorHAnsi"/>
          <w:b/>
          <w:bCs/>
          <w:color w:val="000000" w:themeColor="text1"/>
          <w:u w:val="single"/>
        </w:rPr>
      </w:pPr>
      <w:r w:rsidRPr="002746E0">
        <w:rPr>
          <w:rFonts w:asciiTheme="minorHAnsi" w:eastAsia="Times New Roman" w:hAnsiTheme="minorHAnsi"/>
          <w:b/>
          <w:bCs/>
          <w:color w:val="000000" w:themeColor="text1"/>
          <w:u w:val="single"/>
        </w:rPr>
        <w:t>Skiing</w:t>
      </w:r>
    </w:p>
    <w:p w14:paraId="1FE22B88" w14:textId="77777777" w:rsidR="003749D9" w:rsidRDefault="003749D9" w:rsidP="003749D9">
      <w:pPr>
        <w:pStyle w:val="Heading3"/>
        <w:spacing w:before="0"/>
        <w:ind w:left="-284"/>
        <w:rPr>
          <w:rFonts w:asciiTheme="minorHAnsi" w:eastAsia="Times New Roman" w:hAnsiTheme="minorHAnsi"/>
          <w:b/>
          <w:bCs/>
          <w:color w:val="000000" w:themeColor="text1"/>
        </w:rPr>
      </w:pPr>
    </w:p>
    <w:p w14:paraId="6EAC94E3" w14:textId="6C0F536E" w:rsidR="006F7CC8" w:rsidRDefault="003749D9" w:rsidP="003749D9">
      <w:pPr>
        <w:pStyle w:val="Heading3"/>
        <w:spacing w:before="0"/>
        <w:ind w:left="-284"/>
        <w:rPr>
          <w:rFonts w:asciiTheme="minorHAnsi" w:hAnsiTheme="minorHAnsi"/>
          <w:color w:val="000000" w:themeColor="text1"/>
        </w:rPr>
      </w:pPr>
      <w:r>
        <w:rPr>
          <w:rFonts w:asciiTheme="minorHAnsi" w:hAnsiTheme="minorHAnsi"/>
          <w:color w:val="000000" w:themeColor="text1"/>
        </w:rPr>
        <w:t>D</w:t>
      </w:r>
      <w:r w:rsidR="006F7CC8" w:rsidRPr="00121FEB">
        <w:rPr>
          <w:rFonts w:asciiTheme="minorHAnsi" w:hAnsiTheme="minorHAnsi"/>
          <w:color w:val="000000" w:themeColor="text1"/>
        </w:rPr>
        <w:t xml:space="preserve">on’t skimp </w:t>
      </w:r>
      <w:r>
        <w:rPr>
          <w:rFonts w:asciiTheme="minorHAnsi" w:hAnsiTheme="minorHAnsi"/>
          <w:color w:val="000000" w:themeColor="text1"/>
        </w:rPr>
        <w:t>on quality socks</w:t>
      </w:r>
      <w:r w:rsidR="002C22B5">
        <w:rPr>
          <w:rFonts w:asciiTheme="minorHAnsi" w:hAnsiTheme="minorHAnsi"/>
          <w:color w:val="000000" w:themeColor="text1"/>
        </w:rPr>
        <w:t>. S</w:t>
      </w:r>
      <w:r>
        <w:rPr>
          <w:rFonts w:asciiTheme="minorHAnsi" w:hAnsiTheme="minorHAnsi"/>
          <w:color w:val="000000" w:themeColor="text1"/>
        </w:rPr>
        <w:t xml:space="preserve">elect </w:t>
      </w:r>
      <w:r w:rsidR="006F7CC8" w:rsidRPr="00121FEB">
        <w:rPr>
          <w:rFonts w:asciiTheme="minorHAnsi" w:hAnsiTheme="minorHAnsi"/>
          <w:color w:val="000000" w:themeColor="text1"/>
        </w:rPr>
        <w:t xml:space="preserve">socks designed to </w:t>
      </w:r>
      <w:r>
        <w:rPr>
          <w:rFonts w:asciiTheme="minorHAnsi" w:hAnsiTheme="minorHAnsi"/>
          <w:color w:val="000000" w:themeColor="text1"/>
        </w:rPr>
        <w:t>remove</w:t>
      </w:r>
      <w:r w:rsidR="006F7CC8" w:rsidRPr="00121FEB">
        <w:rPr>
          <w:rFonts w:asciiTheme="minorHAnsi" w:hAnsiTheme="minorHAnsi"/>
          <w:color w:val="000000" w:themeColor="text1"/>
        </w:rPr>
        <w:t xml:space="preserve"> sweat a</w:t>
      </w:r>
      <w:r w:rsidR="001C582C">
        <w:rPr>
          <w:rFonts w:asciiTheme="minorHAnsi" w:hAnsiTheme="minorHAnsi"/>
          <w:color w:val="000000" w:themeColor="text1"/>
        </w:rPr>
        <w:t>way from the skin and trap heat.</w:t>
      </w:r>
      <w:r w:rsidR="006F7CC8" w:rsidRPr="00121FEB">
        <w:rPr>
          <w:rFonts w:asciiTheme="minorHAnsi" w:hAnsiTheme="minorHAnsi"/>
          <w:color w:val="000000" w:themeColor="text1"/>
        </w:rPr>
        <w:t xml:space="preserve"> </w:t>
      </w:r>
      <w:r w:rsidR="001C582C">
        <w:rPr>
          <w:rFonts w:asciiTheme="minorHAnsi" w:hAnsiTheme="minorHAnsi"/>
          <w:color w:val="000000" w:themeColor="text1"/>
        </w:rPr>
        <w:t>P</w:t>
      </w:r>
      <w:r>
        <w:rPr>
          <w:rFonts w:asciiTheme="minorHAnsi" w:hAnsiTheme="minorHAnsi"/>
          <w:color w:val="000000" w:themeColor="text1"/>
        </w:rPr>
        <w:t xml:space="preserve">added </w:t>
      </w:r>
      <w:r w:rsidR="001C582C">
        <w:rPr>
          <w:rFonts w:asciiTheme="minorHAnsi" w:hAnsiTheme="minorHAnsi"/>
          <w:color w:val="000000" w:themeColor="text1"/>
        </w:rPr>
        <w:t>socks can</w:t>
      </w:r>
      <w:r>
        <w:rPr>
          <w:rFonts w:asciiTheme="minorHAnsi" w:hAnsiTheme="minorHAnsi"/>
          <w:color w:val="000000" w:themeColor="text1"/>
        </w:rPr>
        <w:t xml:space="preserve"> </w:t>
      </w:r>
      <w:r w:rsidR="001C582C">
        <w:rPr>
          <w:rFonts w:asciiTheme="minorHAnsi" w:hAnsiTheme="minorHAnsi"/>
          <w:color w:val="000000" w:themeColor="text1"/>
        </w:rPr>
        <w:t xml:space="preserve">also </w:t>
      </w:r>
      <w:r>
        <w:rPr>
          <w:rFonts w:asciiTheme="minorHAnsi" w:hAnsiTheme="minorHAnsi"/>
          <w:color w:val="000000" w:themeColor="text1"/>
        </w:rPr>
        <w:t xml:space="preserve">protect shins and </w:t>
      </w:r>
      <w:r w:rsidR="001C582C">
        <w:rPr>
          <w:rFonts w:asciiTheme="minorHAnsi" w:hAnsiTheme="minorHAnsi"/>
          <w:color w:val="000000" w:themeColor="text1"/>
        </w:rPr>
        <w:t xml:space="preserve">the </w:t>
      </w:r>
      <w:r>
        <w:rPr>
          <w:rFonts w:asciiTheme="minorHAnsi" w:hAnsiTheme="minorHAnsi"/>
          <w:color w:val="000000" w:themeColor="text1"/>
        </w:rPr>
        <w:t>a</w:t>
      </w:r>
      <w:r w:rsidR="006F7CC8" w:rsidRPr="00121FEB">
        <w:rPr>
          <w:rFonts w:asciiTheme="minorHAnsi" w:hAnsiTheme="minorHAnsi"/>
          <w:color w:val="000000" w:themeColor="text1"/>
        </w:rPr>
        <w:t>chilles tendon</w:t>
      </w:r>
      <w:r>
        <w:rPr>
          <w:rFonts w:asciiTheme="minorHAnsi" w:hAnsiTheme="minorHAnsi"/>
          <w:color w:val="000000" w:themeColor="text1"/>
        </w:rPr>
        <w:t>.</w:t>
      </w:r>
      <w:r w:rsidRPr="00121FEB">
        <w:rPr>
          <w:rFonts w:asciiTheme="minorHAnsi" w:hAnsiTheme="minorHAnsi"/>
          <w:color w:val="000000" w:themeColor="text1"/>
        </w:rPr>
        <w:t xml:space="preserve"> </w:t>
      </w:r>
      <w:r>
        <w:rPr>
          <w:rFonts w:asciiTheme="minorHAnsi" w:hAnsiTheme="minorHAnsi"/>
          <w:color w:val="000000" w:themeColor="text1"/>
        </w:rPr>
        <w:t xml:space="preserve">A </w:t>
      </w:r>
      <w:r w:rsidRPr="00121FEB">
        <w:rPr>
          <w:rFonts w:asciiTheme="minorHAnsi" w:hAnsiTheme="minorHAnsi"/>
          <w:color w:val="000000" w:themeColor="text1"/>
        </w:rPr>
        <w:t>mix</w:t>
      </w:r>
      <w:r w:rsidR="006F7CC8" w:rsidRPr="00121FEB">
        <w:rPr>
          <w:rFonts w:asciiTheme="minorHAnsi" w:hAnsiTheme="minorHAnsi"/>
          <w:color w:val="000000" w:themeColor="text1"/>
        </w:rPr>
        <w:t xml:space="preserve"> of artificial and natural fibres such </w:t>
      </w:r>
      <w:r>
        <w:rPr>
          <w:rFonts w:asciiTheme="minorHAnsi" w:hAnsiTheme="minorHAnsi"/>
          <w:color w:val="000000" w:themeColor="text1"/>
        </w:rPr>
        <w:t xml:space="preserve">as merino wool, bamboo or silk are effective in creating </w:t>
      </w:r>
      <w:r w:rsidR="001C582C">
        <w:rPr>
          <w:rFonts w:asciiTheme="minorHAnsi" w:hAnsiTheme="minorHAnsi"/>
          <w:color w:val="000000" w:themeColor="text1"/>
        </w:rPr>
        <w:t>a ‘wick’</w:t>
      </w:r>
      <w:r>
        <w:rPr>
          <w:rFonts w:asciiTheme="minorHAnsi" w:hAnsiTheme="minorHAnsi"/>
          <w:color w:val="000000" w:themeColor="text1"/>
        </w:rPr>
        <w:t xml:space="preserve"> effect</w:t>
      </w:r>
      <w:r w:rsidR="001C582C">
        <w:rPr>
          <w:rFonts w:asciiTheme="minorHAnsi" w:hAnsiTheme="minorHAnsi"/>
          <w:color w:val="000000" w:themeColor="text1"/>
        </w:rPr>
        <w:t xml:space="preserve"> which will insulate and allow skin to remain dry</w:t>
      </w:r>
      <w:r>
        <w:rPr>
          <w:rFonts w:asciiTheme="minorHAnsi" w:hAnsiTheme="minorHAnsi"/>
          <w:color w:val="000000" w:themeColor="text1"/>
        </w:rPr>
        <w:t>.</w:t>
      </w:r>
    </w:p>
    <w:p w14:paraId="55CE2BF7" w14:textId="77777777" w:rsidR="003749D9" w:rsidRPr="003749D9" w:rsidRDefault="003749D9" w:rsidP="003749D9"/>
    <w:p w14:paraId="41DD03AC" w14:textId="58C14578" w:rsidR="006F7CC8" w:rsidRPr="00121FEB" w:rsidRDefault="003749D9" w:rsidP="003749D9">
      <w:pPr>
        <w:pStyle w:val="NormalWeb"/>
        <w:spacing w:before="0" w:beforeAutospacing="0" w:after="0" w:afterAutospacing="0"/>
        <w:ind w:left="-284"/>
        <w:rPr>
          <w:rFonts w:asciiTheme="minorHAnsi" w:hAnsiTheme="minorHAnsi"/>
          <w:color w:val="000000" w:themeColor="text1"/>
        </w:rPr>
      </w:pPr>
      <w:r>
        <w:rPr>
          <w:rFonts w:asciiTheme="minorHAnsi" w:hAnsiTheme="minorHAnsi"/>
          <w:color w:val="000000" w:themeColor="text1"/>
        </w:rPr>
        <w:t>Ensure snowboarding and ski shoes/boots</w:t>
      </w:r>
      <w:r w:rsidR="006F7CC8" w:rsidRPr="00121FEB">
        <w:rPr>
          <w:rFonts w:asciiTheme="minorHAnsi" w:hAnsiTheme="minorHAnsi"/>
          <w:color w:val="000000" w:themeColor="text1"/>
        </w:rPr>
        <w:t xml:space="preserve"> </w:t>
      </w:r>
      <w:r>
        <w:rPr>
          <w:rFonts w:asciiTheme="minorHAnsi" w:hAnsiTheme="minorHAnsi"/>
          <w:color w:val="000000" w:themeColor="text1"/>
        </w:rPr>
        <w:t xml:space="preserve">are professionally fitted and use </w:t>
      </w:r>
      <w:r w:rsidRPr="00121FEB">
        <w:rPr>
          <w:rFonts w:asciiTheme="minorHAnsi" w:hAnsiTheme="minorHAnsi"/>
          <w:color w:val="000000" w:themeColor="text1"/>
        </w:rPr>
        <w:t>insole</w:t>
      </w:r>
      <w:r>
        <w:rPr>
          <w:rFonts w:asciiTheme="minorHAnsi" w:hAnsiTheme="minorHAnsi"/>
          <w:color w:val="000000" w:themeColor="text1"/>
        </w:rPr>
        <w:t>s</w:t>
      </w:r>
      <w:r w:rsidR="006F7CC8" w:rsidRPr="00121FEB">
        <w:rPr>
          <w:rFonts w:asciiTheme="minorHAnsi" w:hAnsiTheme="minorHAnsi"/>
          <w:color w:val="000000" w:themeColor="text1"/>
        </w:rPr>
        <w:t xml:space="preserve"> </w:t>
      </w:r>
      <w:r>
        <w:rPr>
          <w:rFonts w:asciiTheme="minorHAnsi" w:hAnsiTheme="minorHAnsi"/>
          <w:color w:val="000000" w:themeColor="text1"/>
        </w:rPr>
        <w:t>with</w:t>
      </w:r>
      <w:r w:rsidR="006F7CC8" w:rsidRPr="00121FEB">
        <w:rPr>
          <w:rFonts w:asciiTheme="minorHAnsi" w:hAnsiTheme="minorHAnsi"/>
          <w:color w:val="000000" w:themeColor="text1"/>
        </w:rPr>
        <w:t xml:space="preserve"> a reflective layer designed to retain heat and keep out cold.</w:t>
      </w:r>
      <w:r>
        <w:rPr>
          <w:rFonts w:asciiTheme="minorHAnsi" w:hAnsiTheme="minorHAnsi"/>
          <w:color w:val="000000" w:themeColor="text1"/>
        </w:rPr>
        <w:t xml:space="preserve"> Swap socks and always make sure you have a dry pair.</w:t>
      </w:r>
    </w:p>
    <w:p w14:paraId="35F2779A" w14:textId="77777777" w:rsidR="006F7CC8" w:rsidRPr="00121FEB" w:rsidRDefault="006F7CC8" w:rsidP="009F3544">
      <w:pPr>
        <w:pStyle w:val="NormalWeb"/>
        <w:spacing w:before="0" w:beforeAutospacing="0" w:after="0" w:afterAutospacing="0"/>
        <w:ind w:left="-284"/>
        <w:rPr>
          <w:rFonts w:asciiTheme="minorHAnsi" w:hAnsiTheme="minorHAnsi"/>
          <w:color w:val="000000" w:themeColor="text1"/>
        </w:rPr>
      </w:pPr>
    </w:p>
    <w:p w14:paraId="4DA62D82" w14:textId="54CF6F8D" w:rsidR="006D4477" w:rsidRDefault="003749D9" w:rsidP="003749D9">
      <w:pPr>
        <w:pStyle w:val="NormalWeb"/>
        <w:spacing w:before="0" w:beforeAutospacing="0" w:after="0" w:afterAutospacing="0"/>
        <w:ind w:left="-284"/>
        <w:rPr>
          <w:rFonts w:asciiTheme="minorHAnsi" w:hAnsiTheme="minorHAnsi"/>
          <w:color w:val="000000" w:themeColor="text1"/>
        </w:rPr>
      </w:pPr>
      <w:r>
        <w:rPr>
          <w:rFonts w:asciiTheme="minorHAnsi" w:hAnsiTheme="minorHAnsi"/>
          <w:color w:val="000000" w:themeColor="text1"/>
        </w:rPr>
        <w:t xml:space="preserve">Drying boots can be assisted </w:t>
      </w:r>
      <w:r w:rsidR="002746E0">
        <w:rPr>
          <w:rFonts w:asciiTheme="minorHAnsi" w:hAnsiTheme="minorHAnsi"/>
          <w:color w:val="000000" w:themeColor="text1"/>
        </w:rPr>
        <w:t xml:space="preserve">by </w:t>
      </w:r>
      <w:r w:rsidR="002746E0" w:rsidRPr="00121FEB">
        <w:rPr>
          <w:rFonts w:asciiTheme="minorHAnsi" w:hAnsiTheme="minorHAnsi"/>
          <w:color w:val="000000" w:themeColor="text1"/>
        </w:rPr>
        <w:t>electric</w:t>
      </w:r>
      <w:r>
        <w:rPr>
          <w:rFonts w:asciiTheme="minorHAnsi" w:hAnsiTheme="minorHAnsi"/>
          <w:color w:val="000000" w:themeColor="text1"/>
        </w:rPr>
        <w:t xml:space="preserve"> </w:t>
      </w:r>
      <w:r w:rsidR="002746E0">
        <w:rPr>
          <w:rFonts w:asciiTheme="minorHAnsi" w:hAnsiTheme="minorHAnsi"/>
          <w:color w:val="000000" w:themeColor="text1"/>
        </w:rPr>
        <w:t>dryers</w:t>
      </w:r>
      <w:r w:rsidR="002746E0" w:rsidRPr="00121FEB">
        <w:rPr>
          <w:rFonts w:asciiTheme="minorHAnsi" w:hAnsiTheme="minorHAnsi"/>
          <w:color w:val="000000" w:themeColor="text1"/>
        </w:rPr>
        <w:t xml:space="preserve"> </w:t>
      </w:r>
      <w:r w:rsidR="002746E0">
        <w:rPr>
          <w:rFonts w:asciiTheme="minorHAnsi" w:hAnsiTheme="minorHAnsi"/>
          <w:color w:val="000000" w:themeColor="text1"/>
        </w:rPr>
        <w:t>or</w:t>
      </w:r>
      <w:r w:rsidR="005C0A2E">
        <w:rPr>
          <w:rFonts w:asciiTheme="minorHAnsi" w:hAnsiTheme="minorHAnsi"/>
          <w:color w:val="000000" w:themeColor="text1"/>
        </w:rPr>
        <w:t xml:space="preserve"> </w:t>
      </w:r>
      <w:r w:rsidR="006D4477" w:rsidRPr="00121FEB">
        <w:rPr>
          <w:rFonts w:asciiTheme="minorHAnsi" w:hAnsiTheme="minorHAnsi"/>
          <w:color w:val="000000" w:themeColor="text1"/>
        </w:rPr>
        <w:t>silica gel beads to absorb moisture, drying without the need for power or heat.</w:t>
      </w:r>
    </w:p>
    <w:p w14:paraId="34F757A7" w14:textId="77777777" w:rsidR="002746E0" w:rsidRDefault="002746E0" w:rsidP="003749D9">
      <w:pPr>
        <w:pStyle w:val="NormalWeb"/>
        <w:spacing w:before="0" w:beforeAutospacing="0" w:after="0" w:afterAutospacing="0"/>
        <w:ind w:left="-284"/>
        <w:rPr>
          <w:rFonts w:asciiTheme="minorHAnsi" w:hAnsiTheme="minorHAnsi"/>
          <w:color w:val="000000" w:themeColor="text1"/>
        </w:rPr>
      </w:pPr>
    </w:p>
    <w:p w14:paraId="0FEA7CEF" w14:textId="51565BDE" w:rsidR="002746E0" w:rsidRPr="002746E0" w:rsidRDefault="002746E0" w:rsidP="003749D9">
      <w:pPr>
        <w:pStyle w:val="NormalWeb"/>
        <w:spacing w:before="0" w:beforeAutospacing="0" w:after="0" w:afterAutospacing="0"/>
        <w:ind w:left="-284"/>
        <w:rPr>
          <w:rFonts w:asciiTheme="minorHAnsi" w:hAnsiTheme="minorHAnsi"/>
          <w:b/>
          <w:color w:val="000000" w:themeColor="text1"/>
          <w:u w:val="single"/>
        </w:rPr>
      </w:pPr>
      <w:r w:rsidRPr="002746E0">
        <w:rPr>
          <w:rFonts w:asciiTheme="minorHAnsi" w:hAnsiTheme="minorHAnsi"/>
          <w:b/>
          <w:color w:val="000000" w:themeColor="text1"/>
          <w:u w:val="single"/>
        </w:rPr>
        <w:t>Cycling</w:t>
      </w:r>
    </w:p>
    <w:p w14:paraId="31C79971" w14:textId="77777777" w:rsidR="002746E0" w:rsidRDefault="002746E0" w:rsidP="003749D9">
      <w:pPr>
        <w:pStyle w:val="NormalWeb"/>
        <w:spacing w:before="0" w:beforeAutospacing="0" w:after="0" w:afterAutospacing="0"/>
        <w:ind w:left="-284"/>
        <w:rPr>
          <w:rFonts w:asciiTheme="minorHAnsi" w:hAnsiTheme="minorHAnsi"/>
          <w:color w:val="000000" w:themeColor="text1"/>
        </w:rPr>
      </w:pPr>
    </w:p>
    <w:p w14:paraId="790F28FD" w14:textId="65DACA12" w:rsidR="002746E0" w:rsidRPr="00121FEB" w:rsidRDefault="002746E0" w:rsidP="003749D9">
      <w:pPr>
        <w:pStyle w:val="NormalWeb"/>
        <w:spacing w:before="0" w:beforeAutospacing="0" w:after="0" w:afterAutospacing="0"/>
        <w:ind w:left="-284"/>
        <w:rPr>
          <w:rFonts w:asciiTheme="minorHAnsi" w:hAnsiTheme="minorHAnsi"/>
          <w:color w:val="000000" w:themeColor="text1"/>
        </w:rPr>
      </w:pPr>
      <w:r>
        <w:rPr>
          <w:rFonts w:asciiTheme="minorHAnsi" w:hAnsiTheme="minorHAnsi"/>
          <w:color w:val="000000" w:themeColor="text1"/>
        </w:rPr>
        <w:t xml:space="preserve">Cycling shoes </w:t>
      </w:r>
      <w:r w:rsidR="001C582C">
        <w:rPr>
          <w:rFonts w:asciiTheme="minorHAnsi" w:hAnsiTheme="minorHAnsi"/>
          <w:color w:val="000000" w:themeColor="text1"/>
        </w:rPr>
        <w:t xml:space="preserve">soon </w:t>
      </w:r>
      <w:r>
        <w:rPr>
          <w:rFonts w:asciiTheme="minorHAnsi" w:hAnsiTheme="minorHAnsi"/>
          <w:color w:val="000000" w:themeColor="text1"/>
        </w:rPr>
        <w:t xml:space="preserve">become cold </w:t>
      </w:r>
      <w:r w:rsidR="001C582C">
        <w:rPr>
          <w:rFonts w:asciiTheme="minorHAnsi" w:hAnsiTheme="minorHAnsi"/>
          <w:color w:val="000000" w:themeColor="text1"/>
        </w:rPr>
        <w:t>in winter</w:t>
      </w:r>
      <w:r>
        <w:rPr>
          <w:rFonts w:asciiTheme="minorHAnsi" w:hAnsiTheme="minorHAnsi"/>
          <w:color w:val="000000" w:themeColor="text1"/>
        </w:rPr>
        <w:t xml:space="preserve">. Use special cycling socks for insulation and ensure the shoe is not tight. </w:t>
      </w:r>
      <w:r w:rsidR="001C582C">
        <w:rPr>
          <w:rFonts w:asciiTheme="minorHAnsi" w:hAnsiTheme="minorHAnsi"/>
          <w:color w:val="000000" w:themeColor="text1"/>
        </w:rPr>
        <w:t>Socks should be</w:t>
      </w:r>
      <w:r>
        <w:rPr>
          <w:rFonts w:asciiTheme="minorHAnsi" w:hAnsiTheme="minorHAnsi"/>
          <w:color w:val="000000" w:themeColor="text1"/>
        </w:rPr>
        <w:t xml:space="preserve"> water proof and insulating and available from all good cycle specialists. A neoprene cover adds to the warmth and prevents damp. Hands should be gloved and the face and ears as well as eyes protected.</w:t>
      </w:r>
    </w:p>
    <w:p w14:paraId="079CC30F" w14:textId="77777777" w:rsidR="003749D9" w:rsidRDefault="003749D9" w:rsidP="009F3544">
      <w:pPr>
        <w:pStyle w:val="Heading3"/>
        <w:spacing w:before="0"/>
        <w:ind w:left="-284"/>
        <w:rPr>
          <w:rFonts w:asciiTheme="minorHAnsi" w:eastAsia="Times New Roman" w:hAnsiTheme="minorHAnsi"/>
          <w:b/>
          <w:bCs/>
          <w:color w:val="000000" w:themeColor="text1"/>
        </w:rPr>
      </w:pPr>
    </w:p>
    <w:p w14:paraId="3C68FE24" w14:textId="78FD7514" w:rsidR="00BC3EF4" w:rsidRPr="00121FEB" w:rsidRDefault="00BC3EF4" w:rsidP="002746E0">
      <w:pPr>
        <w:rPr>
          <w:rFonts w:eastAsiaTheme="majorEastAsia"/>
          <w:color w:val="000000" w:themeColor="text1"/>
          <w:sz w:val="22"/>
        </w:rPr>
      </w:pPr>
    </w:p>
    <w:p w14:paraId="37F3B9BF" w14:textId="77777777" w:rsidR="009C3761" w:rsidRDefault="009C3761">
      <w:pPr>
        <w:rPr>
          <w:rFonts w:asciiTheme="minorHAnsi" w:eastAsiaTheme="majorEastAsia" w:hAnsiTheme="minorHAnsi" w:cstheme="majorBidi"/>
          <w:b/>
          <w:color w:val="000000" w:themeColor="text1"/>
          <w:szCs w:val="32"/>
        </w:rPr>
      </w:pPr>
      <w:r>
        <w:br w:type="page"/>
      </w:r>
    </w:p>
    <w:p w14:paraId="5BBB9B96" w14:textId="64BCBEE1" w:rsidR="00E252DC" w:rsidRDefault="00E252DC" w:rsidP="00E252DC">
      <w:pPr>
        <w:pStyle w:val="Heading1"/>
      </w:pPr>
      <w:r w:rsidRPr="005C42A1">
        <w:t>Further information &amp; disclaimer</w:t>
      </w:r>
    </w:p>
    <w:p w14:paraId="474CAE92" w14:textId="77777777" w:rsidR="00E252DC" w:rsidRPr="00E252DC" w:rsidRDefault="00E252DC" w:rsidP="00E252DC"/>
    <w:p w14:paraId="4E7D8B62" w14:textId="77777777" w:rsidR="00FA25A8" w:rsidRPr="00DE266B" w:rsidRDefault="002C22B5" w:rsidP="00FA25A8">
      <w:pPr>
        <w:pStyle w:val="NoSpacing"/>
        <w:jc w:val="both"/>
        <w:rPr>
          <w:color w:val="000000" w:themeColor="text1"/>
          <w:sz w:val="24"/>
        </w:rPr>
      </w:pPr>
      <w:r w:rsidRPr="002C22B5">
        <w:rPr>
          <w:sz w:val="24"/>
          <w:szCs w:val="24"/>
        </w:rPr>
        <w:t xml:space="preserve">Thanks for reading this information sheet. </w:t>
      </w:r>
      <w:r w:rsidR="00FA25A8">
        <w:rPr>
          <w:color w:val="000000" w:themeColor="text1"/>
          <w:sz w:val="24"/>
        </w:rPr>
        <w:t xml:space="preserve">This factsheet is intended as a guide. Please read the original blog December 2018 in </w:t>
      </w:r>
      <w:r w:rsidR="00FA25A8" w:rsidRPr="00563C55">
        <w:rPr>
          <w:sz w:val="24"/>
        </w:rPr>
        <w:t>Footlocker</w:t>
      </w:r>
      <w:r w:rsidR="00FA25A8">
        <w:rPr>
          <w:color w:val="000000" w:themeColor="text1"/>
          <w:sz w:val="24"/>
        </w:rPr>
        <w:t xml:space="preserve"> </w:t>
      </w:r>
    </w:p>
    <w:p w14:paraId="4159170D" w14:textId="77777777" w:rsidR="00FA25A8" w:rsidRDefault="00FA25A8" w:rsidP="00E252DC">
      <w:pPr>
        <w:pStyle w:val="NoSpacing"/>
        <w:jc w:val="both"/>
        <w:rPr>
          <w:sz w:val="24"/>
          <w:szCs w:val="24"/>
        </w:rPr>
      </w:pPr>
    </w:p>
    <w:p w14:paraId="0069DB3C" w14:textId="63D1F226" w:rsidR="002C22B5" w:rsidRPr="00E252DC" w:rsidRDefault="002C22B5" w:rsidP="00E252DC">
      <w:pPr>
        <w:pStyle w:val="NoSpacing"/>
        <w:jc w:val="both"/>
        <w:rPr>
          <w:color w:val="595959" w:themeColor="text1" w:themeTint="A6"/>
          <w:sz w:val="24"/>
          <w:szCs w:val="24"/>
        </w:rPr>
      </w:pPr>
      <w:r w:rsidRPr="002C22B5">
        <w:rPr>
          <w:sz w:val="24"/>
          <w:szCs w:val="24"/>
        </w:rPr>
        <w:t>David Tollafield is an author and footcare journalist as well as a qualified podiatrist and former podiatric surgeon. More information sheets are available</w:t>
      </w:r>
      <w:r w:rsidRPr="002C22B5">
        <w:rPr>
          <w:b/>
          <w:sz w:val="24"/>
          <w:szCs w:val="24"/>
        </w:rPr>
        <w:t xml:space="preserve"> </w:t>
      </w:r>
      <w:r w:rsidRPr="002C22B5">
        <w:rPr>
          <w:sz w:val="24"/>
          <w:szCs w:val="24"/>
        </w:rPr>
        <w:t>to download.</w:t>
      </w:r>
      <w:r w:rsidRPr="002C22B5">
        <w:rPr>
          <w:b/>
          <w:sz w:val="24"/>
          <w:szCs w:val="24"/>
        </w:rPr>
        <w:t xml:space="preserve"> </w:t>
      </w:r>
      <w:r w:rsidRPr="002C22B5">
        <w:rPr>
          <w:color w:val="000000" w:themeColor="text1"/>
          <w:sz w:val="24"/>
          <w:szCs w:val="24"/>
        </w:rPr>
        <w:t xml:space="preserve">Please sign-up to my website </w:t>
      </w:r>
      <w:hyperlink r:id="rId15" w:history="1">
        <w:r w:rsidRPr="002C22B5">
          <w:rPr>
            <w:rStyle w:val="Hyperlink"/>
            <w:sz w:val="24"/>
            <w:szCs w:val="24"/>
          </w:rPr>
          <w:t>consultingfootpain.co.uk</w:t>
        </w:r>
      </w:hyperlink>
      <w:r w:rsidRPr="002C22B5">
        <w:rPr>
          <w:color w:val="595959" w:themeColor="text1" w:themeTint="A6"/>
          <w:sz w:val="24"/>
          <w:szCs w:val="24"/>
        </w:rPr>
        <w:t xml:space="preserve">. </w:t>
      </w:r>
      <w:r w:rsidRPr="002C22B5">
        <w:rPr>
          <w:color w:val="000000" w:themeColor="text1"/>
          <w:sz w:val="24"/>
          <w:szCs w:val="24"/>
        </w:rPr>
        <w:t>for further information on foot health problems or leave comments.</w:t>
      </w:r>
    </w:p>
    <w:p w14:paraId="780C322F" w14:textId="77777777" w:rsidR="002C22B5" w:rsidRPr="002C22B5" w:rsidRDefault="002C22B5" w:rsidP="002C22B5"/>
    <w:p w14:paraId="54071D3F" w14:textId="1337F3F3" w:rsidR="00DC6423" w:rsidRDefault="00DC6423" w:rsidP="00FC6DFE">
      <w:pPr>
        <w:pStyle w:val="Heading1"/>
      </w:pPr>
      <w:r>
        <w:t>Footlocker</w:t>
      </w:r>
    </w:p>
    <w:p w14:paraId="2B3B0B94" w14:textId="77777777" w:rsidR="00DC6423" w:rsidRDefault="00DC6423" w:rsidP="00DC6423"/>
    <w:p w14:paraId="2E853E18" w14:textId="48ABEB4C" w:rsidR="00784175" w:rsidRPr="00784175" w:rsidRDefault="00DC6423" w:rsidP="00784175">
      <w:pPr>
        <w:rPr>
          <w:rFonts w:asciiTheme="minorHAnsi" w:hAnsiTheme="minorHAnsi"/>
          <w:color w:val="000000" w:themeColor="text1"/>
          <w:szCs w:val="24"/>
        </w:rPr>
      </w:pPr>
      <w:r>
        <w:t xml:space="preserve">Is part of </w:t>
      </w:r>
      <w:r w:rsidRPr="00DE266B">
        <w:rPr>
          <w:rFonts w:asciiTheme="minorHAnsi" w:hAnsiTheme="minorHAnsi"/>
          <w:b/>
          <w:color w:val="0070C0"/>
          <w:szCs w:val="24"/>
        </w:rPr>
        <w:t>Consulting</w:t>
      </w:r>
      <w:r w:rsidRPr="00DE266B">
        <w:rPr>
          <w:rFonts w:asciiTheme="minorHAnsi" w:hAnsiTheme="minorHAnsi"/>
          <w:b/>
          <w:color w:val="FFC000"/>
          <w:szCs w:val="24"/>
        </w:rPr>
        <w:t>FootPain</w:t>
      </w:r>
      <w:r>
        <w:t xml:space="preserve"> website and forms regular articles for readers. Please </w:t>
      </w:r>
      <w:hyperlink r:id="rId16" w:history="1">
        <w:r w:rsidRPr="00DC6423">
          <w:rPr>
            <w:rStyle w:val="Hyperlink"/>
          </w:rPr>
          <w:t>click here</w:t>
        </w:r>
      </w:hyperlink>
      <w:r>
        <w:t xml:space="preserve"> to access the site.</w:t>
      </w:r>
      <w:r w:rsidR="00784175" w:rsidRPr="00784175">
        <w:rPr>
          <w:rFonts w:asciiTheme="minorHAnsi" w:hAnsiTheme="minorHAnsi"/>
          <w:b/>
          <w:color w:val="0070C0"/>
          <w:szCs w:val="24"/>
        </w:rPr>
        <w:t xml:space="preserve"> </w:t>
      </w:r>
      <w:r w:rsidR="00784175" w:rsidRPr="00DE266B">
        <w:rPr>
          <w:rFonts w:asciiTheme="minorHAnsi" w:hAnsiTheme="minorHAnsi"/>
          <w:b/>
          <w:color w:val="0070C0"/>
          <w:szCs w:val="24"/>
        </w:rPr>
        <w:t>Consulting</w:t>
      </w:r>
      <w:r w:rsidR="00784175" w:rsidRPr="00DE266B">
        <w:rPr>
          <w:rFonts w:asciiTheme="minorHAnsi" w:hAnsiTheme="minorHAnsi"/>
          <w:b/>
          <w:color w:val="FFC000"/>
          <w:szCs w:val="24"/>
        </w:rPr>
        <w:t xml:space="preserve">FootPain </w:t>
      </w:r>
      <w:r w:rsidR="00784175" w:rsidRPr="00DE266B">
        <w:rPr>
          <w:rFonts w:asciiTheme="minorHAnsi" w:hAnsiTheme="minorHAnsi"/>
          <w:color w:val="000000" w:themeColor="text1"/>
          <w:szCs w:val="24"/>
        </w:rPr>
        <w:t xml:space="preserve">aims to provide free impartial information to a wide reader interested in foot health. This fact sheet provides links to other information. </w:t>
      </w:r>
      <w:r w:rsidR="00784175" w:rsidRPr="00784175">
        <w:rPr>
          <w:color w:val="000000" w:themeColor="text1"/>
          <w:szCs w:val="24"/>
        </w:rPr>
        <w:t xml:space="preserve">Factsheets and guides </w:t>
      </w:r>
      <w:r w:rsidR="00784175" w:rsidRPr="00DE266B">
        <w:rPr>
          <w:color w:val="000000" w:themeColor="text1"/>
          <w:szCs w:val="24"/>
        </w:rPr>
        <w:t>do not replace advice offered b</w:t>
      </w:r>
      <w:r w:rsidR="00784175">
        <w:rPr>
          <w:color w:val="000000" w:themeColor="text1"/>
          <w:szCs w:val="24"/>
        </w:rPr>
        <w:t>y your consultant or specialist.</w:t>
      </w:r>
    </w:p>
    <w:p w14:paraId="64967A2E" w14:textId="1FD89205" w:rsidR="00DC6423" w:rsidRPr="00DC6423" w:rsidRDefault="00DC6423" w:rsidP="00DC6423"/>
    <w:p w14:paraId="2FF9E1AA" w14:textId="77777777" w:rsidR="00DC6423" w:rsidRDefault="00DC6423" w:rsidP="00FC6DFE">
      <w:pPr>
        <w:pStyle w:val="Heading1"/>
      </w:pPr>
    </w:p>
    <w:p w14:paraId="5CEEE09E" w14:textId="2BF2CAAA" w:rsidR="00156EA2" w:rsidRDefault="00E252DC" w:rsidP="00E252DC">
      <w:pPr>
        <w:ind w:left="-284"/>
        <w:rPr>
          <w:rFonts w:asciiTheme="minorHAnsi" w:eastAsiaTheme="majorEastAsia" w:hAnsiTheme="minorHAnsi" w:cstheme="majorBidi"/>
          <w:b/>
          <w:color w:val="000000" w:themeColor="text1"/>
          <w:szCs w:val="32"/>
        </w:rPr>
      </w:pPr>
      <w:r>
        <w:rPr>
          <w:rFonts w:asciiTheme="minorHAnsi" w:eastAsiaTheme="majorEastAsia" w:hAnsiTheme="minorHAnsi" w:cstheme="majorBidi"/>
          <w:b/>
          <w:color w:val="000000" w:themeColor="text1"/>
          <w:szCs w:val="32"/>
        </w:rPr>
        <w:t>About the information in this guide</w:t>
      </w:r>
    </w:p>
    <w:p w14:paraId="08439737" w14:textId="77777777" w:rsidR="00E252DC" w:rsidRDefault="00E252DC" w:rsidP="00156EA2">
      <w:pPr>
        <w:rPr>
          <w:rFonts w:eastAsiaTheme="majorEastAsia"/>
          <w:sz w:val="22"/>
        </w:rPr>
      </w:pPr>
    </w:p>
    <w:p w14:paraId="06D5DC32" w14:textId="77777777" w:rsidR="00784175" w:rsidRDefault="00121FEB" w:rsidP="00784175">
      <w:pPr>
        <w:rPr>
          <w:color w:val="000000" w:themeColor="text1"/>
          <w:szCs w:val="24"/>
        </w:rPr>
      </w:pPr>
      <w:r>
        <w:rPr>
          <w:rFonts w:asciiTheme="minorHAnsi" w:hAnsiTheme="minorHAnsi"/>
          <w:color w:val="000000" w:themeColor="text1"/>
          <w:szCs w:val="24"/>
        </w:rPr>
        <w:t xml:space="preserve">Information has been taken from official sites such as NHS Scotland and adapted. Some of the advice on skiing has come from an article influenced by podiatrist Lorraine Jones and published in the Jan.2018 Telegraph. </w:t>
      </w:r>
      <w:r w:rsidR="00784175" w:rsidRPr="005A12C7">
        <w:rPr>
          <w:color w:val="000000" w:themeColor="text1"/>
          <w:szCs w:val="24"/>
        </w:rPr>
        <w:t>NHS Choices</w:t>
      </w:r>
      <w:r w:rsidR="00784175">
        <w:rPr>
          <w:color w:val="000000" w:themeColor="text1"/>
          <w:szCs w:val="24"/>
        </w:rPr>
        <w:t xml:space="preserve"> </w:t>
      </w:r>
      <w:hyperlink r:id="rId17" w:history="1">
        <w:r w:rsidR="00784175" w:rsidRPr="005A12C7">
          <w:rPr>
            <w:rStyle w:val="Hyperlink"/>
            <w:szCs w:val="24"/>
          </w:rPr>
          <w:t>https://www.nhs.uk/pages/home.aspx</w:t>
        </w:r>
      </w:hyperlink>
    </w:p>
    <w:p w14:paraId="1586F62C" w14:textId="77777777" w:rsidR="001C582C" w:rsidRDefault="001C582C" w:rsidP="00156EA2">
      <w:pPr>
        <w:rPr>
          <w:rFonts w:asciiTheme="minorHAnsi" w:hAnsiTheme="minorHAnsi"/>
          <w:color w:val="000000" w:themeColor="text1"/>
          <w:szCs w:val="24"/>
        </w:rPr>
      </w:pPr>
    </w:p>
    <w:p w14:paraId="0C65934E" w14:textId="785A7B39" w:rsidR="00E252DC" w:rsidRPr="00E252DC" w:rsidRDefault="00E252DC" w:rsidP="00E252DC">
      <w:pPr>
        <w:ind w:left="-284"/>
        <w:rPr>
          <w:rFonts w:asciiTheme="minorHAnsi" w:hAnsiTheme="minorHAnsi"/>
          <w:b/>
          <w:color w:val="000000" w:themeColor="text1"/>
          <w:szCs w:val="24"/>
        </w:rPr>
      </w:pPr>
      <w:r w:rsidRPr="00E252DC">
        <w:rPr>
          <w:rFonts w:asciiTheme="minorHAnsi" w:hAnsiTheme="minorHAnsi"/>
          <w:b/>
          <w:color w:val="000000" w:themeColor="text1"/>
          <w:szCs w:val="24"/>
        </w:rPr>
        <w:t>Products to help against the effects of chilling</w:t>
      </w:r>
    </w:p>
    <w:p w14:paraId="0FAA1EA0" w14:textId="77777777" w:rsidR="00E252DC" w:rsidRDefault="00E252DC" w:rsidP="00156EA2">
      <w:pPr>
        <w:rPr>
          <w:rFonts w:asciiTheme="minorHAnsi" w:hAnsiTheme="minorHAnsi"/>
          <w:color w:val="000000" w:themeColor="text1"/>
          <w:szCs w:val="24"/>
        </w:rPr>
      </w:pPr>
    </w:p>
    <w:p w14:paraId="7827D2B6" w14:textId="11D62F82" w:rsidR="003B2DF8" w:rsidRPr="00FA25A8" w:rsidRDefault="001C582C" w:rsidP="00F53A2E">
      <w:pPr>
        <w:rPr>
          <w:rFonts w:asciiTheme="minorHAnsi" w:hAnsiTheme="minorHAnsi"/>
          <w:color w:val="000000" w:themeColor="text1"/>
          <w:szCs w:val="24"/>
        </w:rPr>
      </w:pPr>
      <w:r>
        <w:rPr>
          <w:rFonts w:asciiTheme="minorHAnsi" w:hAnsiTheme="minorHAnsi"/>
          <w:color w:val="000000" w:themeColor="text1"/>
          <w:szCs w:val="24"/>
        </w:rPr>
        <w:t xml:space="preserve">Internet sites are accessible to purchase many products to help with chilling and insulation. Due to the wide choice available I have chosen to leave </w:t>
      </w:r>
      <w:r w:rsidR="002C22B5">
        <w:rPr>
          <w:rFonts w:asciiTheme="minorHAnsi" w:hAnsiTheme="minorHAnsi"/>
          <w:color w:val="000000" w:themeColor="text1"/>
          <w:szCs w:val="24"/>
        </w:rPr>
        <w:t xml:space="preserve">such </w:t>
      </w:r>
      <w:r>
        <w:rPr>
          <w:rFonts w:asciiTheme="minorHAnsi" w:hAnsiTheme="minorHAnsi"/>
          <w:color w:val="000000" w:themeColor="text1"/>
          <w:szCs w:val="24"/>
        </w:rPr>
        <w:t>selection to the reader</w:t>
      </w:r>
      <w:r w:rsidR="002C22B5">
        <w:rPr>
          <w:rFonts w:asciiTheme="minorHAnsi" w:hAnsiTheme="minorHAnsi"/>
          <w:color w:val="000000" w:themeColor="text1"/>
          <w:szCs w:val="24"/>
        </w:rPr>
        <w:t xml:space="preserve"> but would be delighted to hear from anyone who has a ‘patient experience’ with any product</w:t>
      </w:r>
      <w:r>
        <w:rPr>
          <w:rFonts w:asciiTheme="minorHAnsi" w:hAnsiTheme="minorHAnsi"/>
          <w:color w:val="000000" w:themeColor="text1"/>
          <w:szCs w:val="24"/>
        </w:rPr>
        <w:t>.</w:t>
      </w:r>
      <w:r w:rsidR="002C22B5">
        <w:rPr>
          <w:rFonts w:asciiTheme="minorHAnsi" w:hAnsiTheme="minorHAnsi"/>
          <w:color w:val="000000" w:themeColor="text1"/>
          <w:szCs w:val="24"/>
        </w:rPr>
        <w:t xml:space="preserve"> Write to </w:t>
      </w:r>
      <w:hyperlink r:id="rId18" w:history="1">
        <w:r w:rsidR="002C22B5" w:rsidRPr="00620429">
          <w:rPr>
            <w:rStyle w:val="Hyperlink"/>
            <w:rFonts w:asciiTheme="minorHAnsi" w:hAnsiTheme="minorHAnsi"/>
            <w:szCs w:val="24"/>
          </w:rPr>
          <w:t>myfootjourneys@mail.com</w:t>
        </w:r>
      </w:hyperlink>
      <w:r w:rsidR="002C22B5">
        <w:rPr>
          <w:rFonts w:asciiTheme="minorHAnsi" w:hAnsiTheme="minorHAnsi"/>
          <w:color w:val="000000" w:themeColor="text1"/>
          <w:szCs w:val="24"/>
        </w:rPr>
        <w:t xml:space="preserve"> </w:t>
      </w:r>
    </w:p>
    <w:p w14:paraId="2ACB8D7A" w14:textId="77777777" w:rsidR="003B2DF8" w:rsidRDefault="003B2DF8" w:rsidP="00F53A2E">
      <w:pPr>
        <w:rPr>
          <w:color w:val="000000" w:themeColor="text1"/>
          <w:sz w:val="22"/>
          <w:szCs w:val="24"/>
        </w:rPr>
      </w:pPr>
    </w:p>
    <w:p w14:paraId="5DFF3BFD" w14:textId="77777777" w:rsidR="003B2DF8" w:rsidRDefault="003B2DF8" w:rsidP="00F53A2E">
      <w:pPr>
        <w:rPr>
          <w:color w:val="000000" w:themeColor="text1"/>
          <w:sz w:val="22"/>
          <w:szCs w:val="24"/>
        </w:rPr>
      </w:pPr>
    </w:p>
    <w:p w14:paraId="7EACAF83" w14:textId="77777777" w:rsidR="003B2DF8" w:rsidRDefault="003B2DF8" w:rsidP="00F53A2E">
      <w:pPr>
        <w:rPr>
          <w:color w:val="000000" w:themeColor="text1"/>
          <w:sz w:val="22"/>
          <w:szCs w:val="24"/>
        </w:rPr>
      </w:pPr>
    </w:p>
    <w:p w14:paraId="14D5BBE7" w14:textId="46D88133" w:rsidR="00BC3EF4" w:rsidRPr="00877809" w:rsidRDefault="003B2DF8" w:rsidP="00877809">
      <w:pPr>
        <w:jc w:val="center"/>
        <w:rPr>
          <w:color w:val="000000" w:themeColor="text1"/>
          <w:sz w:val="22"/>
          <w:szCs w:val="24"/>
        </w:rPr>
      </w:pPr>
      <w:r>
        <w:rPr>
          <w:noProof/>
          <w:color w:val="000000" w:themeColor="text1"/>
          <w:sz w:val="22"/>
          <w:szCs w:val="24"/>
        </w:rPr>
        <w:drawing>
          <wp:inline distT="0" distB="0" distL="0" distR="0" wp14:anchorId="0CAC87DB" wp14:editId="206AEEEB">
            <wp:extent cx="2619600" cy="261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27708" cy="2627708"/>
                    </a:xfrm>
                    <a:prstGeom prst="rect">
                      <a:avLst/>
                    </a:prstGeom>
                  </pic:spPr>
                </pic:pic>
              </a:graphicData>
            </a:graphic>
          </wp:inline>
        </w:drawing>
      </w:r>
    </w:p>
    <w:sectPr w:rsidR="00BC3EF4" w:rsidRPr="00877809" w:rsidSect="00300914">
      <w:footerReference w:type="even" r:id="rId20"/>
      <w:footerReference w:type="default" r:id="rId21"/>
      <w:pgSz w:w="11900" w:h="16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2B1" w14:textId="77777777" w:rsidR="0061376C" w:rsidRDefault="0061376C" w:rsidP="00DF3135">
      <w:r>
        <w:separator/>
      </w:r>
    </w:p>
  </w:endnote>
  <w:endnote w:type="continuationSeparator" w:id="0">
    <w:p w14:paraId="0E1B750A" w14:textId="77777777" w:rsidR="0061376C" w:rsidRDefault="0061376C" w:rsidP="00D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D3E86" w14:textId="77777777" w:rsidR="002746E0" w:rsidRDefault="002746E0" w:rsidP="00B61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83F32" w14:textId="77777777" w:rsidR="002746E0" w:rsidRDefault="002746E0" w:rsidP="002746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97F6" w14:textId="77777777" w:rsidR="002746E0" w:rsidRDefault="002746E0" w:rsidP="00B61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76C">
      <w:rPr>
        <w:rStyle w:val="PageNumber"/>
        <w:noProof/>
      </w:rPr>
      <w:t>1</w:t>
    </w:r>
    <w:r>
      <w:rPr>
        <w:rStyle w:val="PageNumber"/>
      </w:rPr>
      <w:fldChar w:fldCharType="end"/>
    </w:r>
  </w:p>
  <w:p w14:paraId="33D8613A" w14:textId="2B46D6F2" w:rsidR="007C4550" w:rsidRPr="007C4550" w:rsidRDefault="00FA2A0E" w:rsidP="002746E0">
    <w:pPr>
      <w:pStyle w:val="Title"/>
      <w:ind w:right="360"/>
      <w:jc w:val="center"/>
      <w:rPr>
        <w:b/>
        <w:sz w:val="24"/>
      </w:rPr>
    </w:pPr>
    <w:r>
      <w:rPr>
        <w:b/>
        <w:sz w:val="24"/>
      </w:rPr>
      <w:t>Top Tips for Winter Protection for your feet</w:t>
    </w:r>
  </w:p>
  <w:p w14:paraId="0F16ABE4" w14:textId="77777777" w:rsidR="007C4550" w:rsidRPr="007C4550" w:rsidRDefault="007C4550" w:rsidP="007C4550">
    <w:pPr>
      <w:jc w:val="center"/>
      <w:rPr>
        <w:smallCaps/>
        <w:color w:val="404040" w:themeColor="text1" w:themeTint="BF"/>
        <w:sz w:val="20"/>
        <w:szCs w:val="36"/>
      </w:rPr>
    </w:pPr>
    <w:r w:rsidRPr="007C4550">
      <w:rPr>
        <w:color w:val="404040" w:themeColor="text1" w:themeTint="BF"/>
        <w:sz w:val="20"/>
        <w:szCs w:val="36"/>
      </w:rPr>
      <w:t xml:space="preserve">Information booklets from </w:t>
    </w:r>
    <w:r w:rsidRPr="007C4550">
      <w:rPr>
        <w:b/>
        <w:color w:val="0070C0"/>
        <w:sz w:val="20"/>
        <w:szCs w:val="36"/>
      </w:rPr>
      <w:t>Consulting</w:t>
    </w:r>
    <w:r w:rsidRPr="007C4550">
      <w:rPr>
        <w:b/>
        <w:color w:val="FF0000"/>
        <w:sz w:val="20"/>
        <w:szCs w:val="36"/>
      </w:rPr>
      <w:t>FootPain</w:t>
    </w:r>
    <w:r w:rsidRPr="007C4550">
      <w:rPr>
        <w:color w:val="FF0000"/>
        <w:sz w:val="20"/>
        <w:szCs w:val="36"/>
      </w:rPr>
      <w:t xml:space="preserve"> </w:t>
    </w:r>
    <w:r w:rsidRPr="007C4550">
      <w:rPr>
        <w:color w:val="404040" w:themeColor="text1" w:themeTint="BF"/>
        <w:sz w:val="20"/>
        <w:szCs w:val="36"/>
      </w:rPr>
      <w:t>published by BPCC Ltd 2018</w:t>
    </w:r>
  </w:p>
  <w:p w14:paraId="5817F087" w14:textId="027B6DFB" w:rsidR="00DF3135" w:rsidRDefault="00DF3135" w:rsidP="007C455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6505" w14:textId="77777777" w:rsidR="0061376C" w:rsidRDefault="0061376C" w:rsidP="00DF3135">
      <w:r>
        <w:separator/>
      </w:r>
    </w:p>
  </w:footnote>
  <w:footnote w:type="continuationSeparator" w:id="0">
    <w:p w14:paraId="2DD1637F" w14:textId="77777777" w:rsidR="0061376C" w:rsidRDefault="0061376C" w:rsidP="00DF31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24D4"/>
    <w:multiLevelType w:val="multilevel"/>
    <w:tmpl w:val="15A4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61AC2"/>
    <w:multiLevelType w:val="multilevel"/>
    <w:tmpl w:val="753A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14950"/>
    <w:multiLevelType w:val="hybridMultilevel"/>
    <w:tmpl w:val="986A8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462192"/>
    <w:multiLevelType w:val="hybridMultilevel"/>
    <w:tmpl w:val="3034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B0880"/>
    <w:multiLevelType w:val="hybridMultilevel"/>
    <w:tmpl w:val="AC4A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4280F"/>
    <w:multiLevelType w:val="hybridMultilevel"/>
    <w:tmpl w:val="003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53D48"/>
    <w:multiLevelType w:val="hybridMultilevel"/>
    <w:tmpl w:val="426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612801"/>
    <w:multiLevelType w:val="multilevel"/>
    <w:tmpl w:val="C36A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302C8"/>
    <w:multiLevelType w:val="multilevel"/>
    <w:tmpl w:val="9EFA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A2526"/>
    <w:multiLevelType w:val="hybridMultilevel"/>
    <w:tmpl w:val="A50649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nsid w:val="66337BB0"/>
    <w:multiLevelType w:val="hybridMultilevel"/>
    <w:tmpl w:val="C22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177E4"/>
    <w:multiLevelType w:val="hybridMultilevel"/>
    <w:tmpl w:val="B7A02B1A"/>
    <w:lvl w:ilvl="0" w:tplc="9E8AAFF4">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C15C52"/>
    <w:multiLevelType w:val="multilevel"/>
    <w:tmpl w:val="DC9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1"/>
  </w:num>
  <w:num w:numId="4">
    <w:abstractNumId w:val="5"/>
  </w:num>
  <w:num w:numId="5">
    <w:abstractNumId w:val="7"/>
  </w:num>
  <w:num w:numId="6">
    <w:abstractNumId w:val="0"/>
  </w:num>
  <w:num w:numId="7">
    <w:abstractNumId w:val="12"/>
  </w:num>
  <w:num w:numId="8">
    <w:abstractNumId w:val="8"/>
  </w:num>
  <w:num w:numId="9">
    <w:abstractNumId w:val="1"/>
  </w:num>
  <w:num w:numId="10">
    <w:abstractNumId w:val="4"/>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A"/>
    <w:rsid w:val="00006ABD"/>
    <w:rsid w:val="0003018B"/>
    <w:rsid w:val="00045C36"/>
    <w:rsid w:val="00060691"/>
    <w:rsid w:val="000636F5"/>
    <w:rsid w:val="00082453"/>
    <w:rsid w:val="000A3048"/>
    <w:rsid w:val="000A3C78"/>
    <w:rsid w:val="000A40BA"/>
    <w:rsid w:val="000A62BA"/>
    <w:rsid w:val="000A7737"/>
    <w:rsid w:val="000D50DC"/>
    <w:rsid w:val="000D7DE3"/>
    <w:rsid w:val="0011283D"/>
    <w:rsid w:val="001205BD"/>
    <w:rsid w:val="00121FEB"/>
    <w:rsid w:val="00156EA2"/>
    <w:rsid w:val="001921BA"/>
    <w:rsid w:val="001A6484"/>
    <w:rsid w:val="001B03DA"/>
    <w:rsid w:val="001C582C"/>
    <w:rsid w:val="00267250"/>
    <w:rsid w:val="002746E0"/>
    <w:rsid w:val="002A6288"/>
    <w:rsid w:val="002C22B5"/>
    <w:rsid w:val="002C4C97"/>
    <w:rsid w:val="002C61FC"/>
    <w:rsid w:val="002E177C"/>
    <w:rsid w:val="002E4740"/>
    <w:rsid w:val="00300914"/>
    <w:rsid w:val="003317DF"/>
    <w:rsid w:val="00366BB3"/>
    <w:rsid w:val="003749D9"/>
    <w:rsid w:val="003B2DF8"/>
    <w:rsid w:val="003F1385"/>
    <w:rsid w:val="003F1F3B"/>
    <w:rsid w:val="0040059C"/>
    <w:rsid w:val="004B6067"/>
    <w:rsid w:val="004C4D47"/>
    <w:rsid w:val="00546903"/>
    <w:rsid w:val="005633D2"/>
    <w:rsid w:val="00563C55"/>
    <w:rsid w:val="00567C67"/>
    <w:rsid w:val="00576554"/>
    <w:rsid w:val="00596297"/>
    <w:rsid w:val="005B1C71"/>
    <w:rsid w:val="005C0A2E"/>
    <w:rsid w:val="005C45B4"/>
    <w:rsid w:val="0061376C"/>
    <w:rsid w:val="00617A46"/>
    <w:rsid w:val="00617DA3"/>
    <w:rsid w:val="00634D87"/>
    <w:rsid w:val="00643DD9"/>
    <w:rsid w:val="006A1F7A"/>
    <w:rsid w:val="006B61CD"/>
    <w:rsid w:val="006D10B6"/>
    <w:rsid w:val="006D4477"/>
    <w:rsid w:val="006E038E"/>
    <w:rsid w:val="006E3B47"/>
    <w:rsid w:val="006F7CC8"/>
    <w:rsid w:val="007068F4"/>
    <w:rsid w:val="00737424"/>
    <w:rsid w:val="00754BB4"/>
    <w:rsid w:val="00784175"/>
    <w:rsid w:val="007966E0"/>
    <w:rsid w:val="00796C1B"/>
    <w:rsid w:val="007B2EE7"/>
    <w:rsid w:val="007C4550"/>
    <w:rsid w:val="007D2DEA"/>
    <w:rsid w:val="00836EDB"/>
    <w:rsid w:val="008545A0"/>
    <w:rsid w:val="00877809"/>
    <w:rsid w:val="008A70C4"/>
    <w:rsid w:val="008C0872"/>
    <w:rsid w:val="008F6D88"/>
    <w:rsid w:val="00923B26"/>
    <w:rsid w:val="00926D72"/>
    <w:rsid w:val="00960366"/>
    <w:rsid w:val="00973EF2"/>
    <w:rsid w:val="00987B30"/>
    <w:rsid w:val="00991850"/>
    <w:rsid w:val="00997DE8"/>
    <w:rsid w:val="009C3761"/>
    <w:rsid w:val="009F3544"/>
    <w:rsid w:val="00A04F0E"/>
    <w:rsid w:val="00A0550C"/>
    <w:rsid w:val="00A77CB0"/>
    <w:rsid w:val="00A944A8"/>
    <w:rsid w:val="00AA44BA"/>
    <w:rsid w:val="00AE369D"/>
    <w:rsid w:val="00B04F2F"/>
    <w:rsid w:val="00B42223"/>
    <w:rsid w:val="00B86F2B"/>
    <w:rsid w:val="00BA7B25"/>
    <w:rsid w:val="00BC1750"/>
    <w:rsid w:val="00BC3EF4"/>
    <w:rsid w:val="00BD4C54"/>
    <w:rsid w:val="00C06B55"/>
    <w:rsid w:val="00C2400A"/>
    <w:rsid w:val="00C24D82"/>
    <w:rsid w:val="00C4125E"/>
    <w:rsid w:val="00C46AA2"/>
    <w:rsid w:val="00C47299"/>
    <w:rsid w:val="00C77402"/>
    <w:rsid w:val="00C8071B"/>
    <w:rsid w:val="00C8430F"/>
    <w:rsid w:val="00C86C48"/>
    <w:rsid w:val="00C87DAB"/>
    <w:rsid w:val="00C97061"/>
    <w:rsid w:val="00CD5CE4"/>
    <w:rsid w:val="00CF1EE9"/>
    <w:rsid w:val="00D05CFB"/>
    <w:rsid w:val="00DB2D5D"/>
    <w:rsid w:val="00DC60AC"/>
    <w:rsid w:val="00DC6423"/>
    <w:rsid w:val="00DE4CD1"/>
    <w:rsid w:val="00DF3135"/>
    <w:rsid w:val="00E252DC"/>
    <w:rsid w:val="00E33D28"/>
    <w:rsid w:val="00E44BCB"/>
    <w:rsid w:val="00E75F73"/>
    <w:rsid w:val="00E83A4D"/>
    <w:rsid w:val="00E90AD6"/>
    <w:rsid w:val="00F013C8"/>
    <w:rsid w:val="00F12017"/>
    <w:rsid w:val="00F227C3"/>
    <w:rsid w:val="00F25915"/>
    <w:rsid w:val="00F53A2E"/>
    <w:rsid w:val="00F82F90"/>
    <w:rsid w:val="00F94001"/>
    <w:rsid w:val="00FA25A8"/>
    <w:rsid w:val="00FA2A0E"/>
    <w:rsid w:val="00FC58AF"/>
    <w:rsid w:val="00FC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C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DA"/>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3749D9"/>
    <w:pPr>
      <w:keepNext/>
      <w:keepLines/>
      <w:ind w:left="-284"/>
      <w:outlineLvl w:val="0"/>
    </w:pPr>
    <w:rPr>
      <w:rFonts w:asciiTheme="minorHAnsi" w:eastAsiaTheme="majorEastAsia" w:hAnsiTheme="minorHAnsi" w:cstheme="majorBidi"/>
      <w:b/>
      <w:color w:val="000000" w:themeColor="text1"/>
      <w:szCs w:val="32"/>
    </w:rPr>
  </w:style>
  <w:style w:type="paragraph" w:styleId="Heading2">
    <w:name w:val="heading 2"/>
    <w:basedOn w:val="Normal"/>
    <w:next w:val="Normal"/>
    <w:link w:val="Heading2Char"/>
    <w:uiPriority w:val="9"/>
    <w:unhideWhenUsed/>
    <w:qFormat/>
    <w:rsid w:val="001B03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45B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21F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3DA"/>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5C45B4"/>
    <w:rPr>
      <w:rFonts w:asciiTheme="majorHAnsi" w:eastAsiaTheme="majorEastAsia" w:hAnsiTheme="majorHAnsi" w:cstheme="majorBidi"/>
      <w:color w:val="1F4D78" w:themeColor="accent1" w:themeShade="7F"/>
      <w:lang w:eastAsia="en-GB"/>
    </w:rPr>
  </w:style>
  <w:style w:type="paragraph" w:styleId="Title">
    <w:name w:val="Title"/>
    <w:basedOn w:val="Normal"/>
    <w:next w:val="Normal"/>
    <w:link w:val="TitleChar"/>
    <w:uiPriority w:val="10"/>
    <w:qFormat/>
    <w:rsid w:val="005C45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5B4"/>
    <w:rPr>
      <w:rFonts w:asciiTheme="majorHAnsi" w:eastAsiaTheme="majorEastAsia" w:hAnsiTheme="majorHAnsi" w:cstheme="majorBidi"/>
      <w:spacing w:val="-10"/>
      <w:kern w:val="28"/>
      <w:sz w:val="56"/>
      <w:szCs w:val="56"/>
      <w:lang w:eastAsia="en-GB"/>
    </w:rPr>
  </w:style>
  <w:style w:type="character" w:styleId="Strong">
    <w:name w:val="Strong"/>
    <w:uiPriority w:val="22"/>
    <w:qFormat/>
    <w:rsid w:val="00DF3135"/>
    <w:rPr>
      <w:b/>
      <w:bCs/>
    </w:rPr>
  </w:style>
  <w:style w:type="paragraph" w:styleId="Header">
    <w:name w:val="header"/>
    <w:basedOn w:val="Normal"/>
    <w:link w:val="HeaderChar"/>
    <w:uiPriority w:val="99"/>
    <w:unhideWhenUsed/>
    <w:rsid w:val="00DF3135"/>
    <w:pPr>
      <w:tabs>
        <w:tab w:val="center" w:pos="4513"/>
        <w:tab w:val="right" w:pos="9026"/>
      </w:tabs>
    </w:pPr>
  </w:style>
  <w:style w:type="character" w:customStyle="1" w:styleId="HeaderChar">
    <w:name w:val="Header Char"/>
    <w:basedOn w:val="DefaultParagraphFont"/>
    <w:link w:val="Header"/>
    <w:uiPriority w:val="99"/>
    <w:rsid w:val="00DF3135"/>
    <w:rPr>
      <w:rFonts w:ascii="Times New Roman" w:eastAsia="Times New Roman" w:hAnsi="Times New Roman" w:cs="Times New Roman"/>
      <w:szCs w:val="20"/>
      <w:lang w:eastAsia="en-GB"/>
    </w:rPr>
  </w:style>
  <w:style w:type="paragraph" w:styleId="Footer">
    <w:name w:val="footer"/>
    <w:basedOn w:val="Normal"/>
    <w:link w:val="FooterChar"/>
    <w:unhideWhenUsed/>
    <w:rsid w:val="00DF3135"/>
    <w:pPr>
      <w:tabs>
        <w:tab w:val="center" w:pos="4513"/>
        <w:tab w:val="right" w:pos="9026"/>
      </w:tabs>
    </w:pPr>
  </w:style>
  <w:style w:type="character" w:customStyle="1" w:styleId="FooterChar">
    <w:name w:val="Footer Char"/>
    <w:basedOn w:val="DefaultParagraphFont"/>
    <w:link w:val="Footer"/>
    <w:rsid w:val="00DF3135"/>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uiPriority w:val="9"/>
    <w:rsid w:val="003749D9"/>
    <w:rPr>
      <w:rFonts w:eastAsiaTheme="majorEastAsia" w:cstheme="majorBidi"/>
      <w:b/>
      <w:color w:val="000000" w:themeColor="text1"/>
      <w:szCs w:val="32"/>
      <w:lang w:eastAsia="en-GB"/>
    </w:rPr>
  </w:style>
  <w:style w:type="character" w:customStyle="1" w:styleId="small">
    <w:name w:val="small"/>
    <w:basedOn w:val="DefaultParagraphFont"/>
    <w:rsid w:val="00BA7B25"/>
  </w:style>
  <w:style w:type="character" w:styleId="Hyperlink">
    <w:name w:val="Hyperlink"/>
    <w:rsid w:val="00BA7B25"/>
    <w:rPr>
      <w:color w:val="0000FF"/>
      <w:u w:val="single"/>
    </w:rPr>
  </w:style>
  <w:style w:type="character" w:styleId="FollowedHyperlink">
    <w:name w:val="FollowedHyperlink"/>
    <w:basedOn w:val="DefaultParagraphFont"/>
    <w:uiPriority w:val="99"/>
    <w:semiHidden/>
    <w:unhideWhenUsed/>
    <w:rsid w:val="00006ABD"/>
    <w:rPr>
      <w:color w:val="954F72" w:themeColor="followedHyperlink"/>
      <w:u w:val="single"/>
    </w:rPr>
  </w:style>
  <w:style w:type="paragraph" w:styleId="ListParagraph">
    <w:name w:val="List Paragraph"/>
    <w:basedOn w:val="Normal"/>
    <w:uiPriority w:val="34"/>
    <w:qFormat/>
    <w:rsid w:val="00006ABD"/>
    <w:pPr>
      <w:ind w:left="720"/>
      <w:contextualSpacing/>
    </w:pPr>
  </w:style>
  <w:style w:type="paragraph" w:styleId="NoSpacing">
    <w:name w:val="No Spacing"/>
    <w:link w:val="NoSpacingChar"/>
    <w:uiPriority w:val="1"/>
    <w:qFormat/>
    <w:rsid w:val="003317DF"/>
    <w:rPr>
      <w:rFonts w:eastAsiaTheme="minorEastAsia"/>
      <w:sz w:val="22"/>
      <w:szCs w:val="22"/>
      <w:lang w:val="en-US" w:eastAsia="zh-CN"/>
    </w:rPr>
  </w:style>
  <w:style w:type="character" w:customStyle="1" w:styleId="NoSpacingChar">
    <w:name w:val="No Spacing Char"/>
    <w:basedOn w:val="DefaultParagraphFont"/>
    <w:link w:val="NoSpacing"/>
    <w:uiPriority w:val="1"/>
    <w:rsid w:val="003317DF"/>
    <w:rPr>
      <w:rFonts w:eastAsiaTheme="minorEastAsia"/>
      <w:sz w:val="22"/>
      <w:szCs w:val="22"/>
      <w:lang w:val="en-US" w:eastAsia="zh-CN"/>
    </w:rPr>
  </w:style>
  <w:style w:type="character" w:customStyle="1" w:styleId="apple-converted-space">
    <w:name w:val="apple-converted-space"/>
    <w:basedOn w:val="DefaultParagraphFont"/>
    <w:rsid w:val="00997DE8"/>
  </w:style>
  <w:style w:type="paragraph" w:styleId="NormalWeb">
    <w:name w:val="Normal (Web)"/>
    <w:basedOn w:val="Normal"/>
    <w:uiPriority w:val="99"/>
    <w:unhideWhenUsed/>
    <w:rsid w:val="00AA44BA"/>
    <w:pPr>
      <w:spacing w:before="100" w:beforeAutospacing="1" w:after="100" w:afterAutospacing="1"/>
    </w:pPr>
    <w:rPr>
      <w:rFonts w:eastAsiaTheme="minorHAnsi"/>
      <w:szCs w:val="24"/>
    </w:rPr>
  </w:style>
  <w:style w:type="character" w:customStyle="1" w:styleId="Heading4Char">
    <w:name w:val="Heading 4 Char"/>
    <w:basedOn w:val="DefaultParagraphFont"/>
    <w:link w:val="Heading4"/>
    <w:uiPriority w:val="9"/>
    <w:rsid w:val="00121FEB"/>
    <w:rPr>
      <w:rFonts w:asciiTheme="majorHAnsi" w:eastAsiaTheme="majorEastAsia" w:hAnsiTheme="majorHAnsi" w:cstheme="majorBidi"/>
      <w:i/>
      <w:iCs/>
      <w:color w:val="2E74B5" w:themeColor="accent1" w:themeShade="BF"/>
      <w:szCs w:val="20"/>
      <w:lang w:eastAsia="en-GB"/>
    </w:rPr>
  </w:style>
  <w:style w:type="paragraph" w:styleId="IntenseQuote">
    <w:name w:val="Intense Quote"/>
    <w:basedOn w:val="Normal"/>
    <w:next w:val="Normal"/>
    <w:link w:val="IntenseQuoteChar"/>
    <w:uiPriority w:val="30"/>
    <w:qFormat/>
    <w:rsid w:val="00B86F2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86F2B"/>
    <w:rPr>
      <w:rFonts w:ascii="Times New Roman" w:eastAsia="Times New Roman" w:hAnsi="Times New Roman" w:cs="Times New Roman"/>
      <w:i/>
      <w:iCs/>
      <w:color w:val="5B9BD5" w:themeColor="accent1"/>
      <w:szCs w:val="20"/>
      <w:lang w:eastAsia="en-GB"/>
    </w:rPr>
  </w:style>
  <w:style w:type="character" w:styleId="PageNumber">
    <w:name w:val="page number"/>
    <w:basedOn w:val="DefaultParagraphFont"/>
    <w:uiPriority w:val="99"/>
    <w:semiHidden/>
    <w:unhideWhenUsed/>
    <w:rsid w:val="0027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68">
      <w:bodyDiv w:val="1"/>
      <w:marLeft w:val="0"/>
      <w:marRight w:val="0"/>
      <w:marTop w:val="0"/>
      <w:marBottom w:val="0"/>
      <w:divBdr>
        <w:top w:val="none" w:sz="0" w:space="0" w:color="auto"/>
        <w:left w:val="none" w:sz="0" w:space="0" w:color="auto"/>
        <w:bottom w:val="none" w:sz="0" w:space="0" w:color="auto"/>
        <w:right w:val="none" w:sz="0" w:space="0" w:color="auto"/>
      </w:divBdr>
    </w:div>
    <w:div w:id="59603403">
      <w:bodyDiv w:val="1"/>
      <w:marLeft w:val="0"/>
      <w:marRight w:val="0"/>
      <w:marTop w:val="0"/>
      <w:marBottom w:val="0"/>
      <w:divBdr>
        <w:top w:val="none" w:sz="0" w:space="0" w:color="auto"/>
        <w:left w:val="none" w:sz="0" w:space="0" w:color="auto"/>
        <w:bottom w:val="none" w:sz="0" w:space="0" w:color="auto"/>
        <w:right w:val="none" w:sz="0" w:space="0" w:color="auto"/>
      </w:divBdr>
    </w:div>
    <w:div w:id="179517731">
      <w:bodyDiv w:val="1"/>
      <w:marLeft w:val="0"/>
      <w:marRight w:val="0"/>
      <w:marTop w:val="0"/>
      <w:marBottom w:val="0"/>
      <w:divBdr>
        <w:top w:val="none" w:sz="0" w:space="0" w:color="auto"/>
        <w:left w:val="none" w:sz="0" w:space="0" w:color="auto"/>
        <w:bottom w:val="none" w:sz="0" w:space="0" w:color="auto"/>
        <w:right w:val="none" w:sz="0" w:space="0" w:color="auto"/>
      </w:divBdr>
    </w:div>
    <w:div w:id="269894164">
      <w:bodyDiv w:val="1"/>
      <w:marLeft w:val="0"/>
      <w:marRight w:val="0"/>
      <w:marTop w:val="0"/>
      <w:marBottom w:val="0"/>
      <w:divBdr>
        <w:top w:val="none" w:sz="0" w:space="0" w:color="auto"/>
        <w:left w:val="none" w:sz="0" w:space="0" w:color="auto"/>
        <w:bottom w:val="none" w:sz="0" w:space="0" w:color="auto"/>
        <w:right w:val="none" w:sz="0" w:space="0" w:color="auto"/>
      </w:divBdr>
    </w:div>
    <w:div w:id="377242077">
      <w:bodyDiv w:val="1"/>
      <w:marLeft w:val="0"/>
      <w:marRight w:val="0"/>
      <w:marTop w:val="0"/>
      <w:marBottom w:val="0"/>
      <w:divBdr>
        <w:top w:val="none" w:sz="0" w:space="0" w:color="auto"/>
        <w:left w:val="none" w:sz="0" w:space="0" w:color="auto"/>
        <w:bottom w:val="none" w:sz="0" w:space="0" w:color="auto"/>
        <w:right w:val="none" w:sz="0" w:space="0" w:color="auto"/>
      </w:divBdr>
    </w:div>
    <w:div w:id="592515774">
      <w:bodyDiv w:val="1"/>
      <w:marLeft w:val="0"/>
      <w:marRight w:val="0"/>
      <w:marTop w:val="0"/>
      <w:marBottom w:val="0"/>
      <w:divBdr>
        <w:top w:val="none" w:sz="0" w:space="0" w:color="auto"/>
        <w:left w:val="none" w:sz="0" w:space="0" w:color="auto"/>
        <w:bottom w:val="none" w:sz="0" w:space="0" w:color="auto"/>
        <w:right w:val="none" w:sz="0" w:space="0" w:color="auto"/>
      </w:divBdr>
    </w:div>
    <w:div w:id="607276687">
      <w:bodyDiv w:val="1"/>
      <w:marLeft w:val="0"/>
      <w:marRight w:val="0"/>
      <w:marTop w:val="0"/>
      <w:marBottom w:val="0"/>
      <w:divBdr>
        <w:top w:val="none" w:sz="0" w:space="0" w:color="auto"/>
        <w:left w:val="none" w:sz="0" w:space="0" w:color="auto"/>
        <w:bottom w:val="none" w:sz="0" w:space="0" w:color="auto"/>
        <w:right w:val="none" w:sz="0" w:space="0" w:color="auto"/>
      </w:divBdr>
    </w:div>
    <w:div w:id="802848721">
      <w:bodyDiv w:val="1"/>
      <w:marLeft w:val="0"/>
      <w:marRight w:val="0"/>
      <w:marTop w:val="0"/>
      <w:marBottom w:val="0"/>
      <w:divBdr>
        <w:top w:val="none" w:sz="0" w:space="0" w:color="auto"/>
        <w:left w:val="none" w:sz="0" w:space="0" w:color="auto"/>
        <w:bottom w:val="none" w:sz="0" w:space="0" w:color="auto"/>
        <w:right w:val="none" w:sz="0" w:space="0" w:color="auto"/>
      </w:divBdr>
    </w:div>
    <w:div w:id="1019089299">
      <w:bodyDiv w:val="1"/>
      <w:marLeft w:val="0"/>
      <w:marRight w:val="0"/>
      <w:marTop w:val="0"/>
      <w:marBottom w:val="0"/>
      <w:divBdr>
        <w:top w:val="none" w:sz="0" w:space="0" w:color="auto"/>
        <w:left w:val="none" w:sz="0" w:space="0" w:color="auto"/>
        <w:bottom w:val="none" w:sz="0" w:space="0" w:color="auto"/>
        <w:right w:val="none" w:sz="0" w:space="0" w:color="auto"/>
      </w:divBdr>
    </w:div>
    <w:div w:id="1070887110">
      <w:bodyDiv w:val="1"/>
      <w:marLeft w:val="0"/>
      <w:marRight w:val="0"/>
      <w:marTop w:val="0"/>
      <w:marBottom w:val="0"/>
      <w:divBdr>
        <w:top w:val="none" w:sz="0" w:space="0" w:color="auto"/>
        <w:left w:val="none" w:sz="0" w:space="0" w:color="auto"/>
        <w:bottom w:val="none" w:sz="0" w:space="0" w:color="auto"/>
        <w:right w:val="none" w:sz="0" w:space="0" w:color="auto"/>
      </w:divBdr>
    </w:div>
    <w:div w:id="1118332977">
      <w:bodyDiv w:val="1"/>
      <w:marLeft w:val="0"/>
      <w:marRight w:val="0"/>
      <w:marTop w:val="0"/>
      <w:marBottom w:val="0"/>
      <w:divBdr>
        <w:top w:val="none" w:sz="0" w:space="0" w:color="auto"/>
        <w:left w:val="none" w:sz="0" w:space="0" w:color="auto"/>
        <w:bottom w:val="none" w:sz="0" w:space="0" w:color="auto"/>
        <w:right w:val="none" w:sz="0" w:space="0" w:color="auto"/>
      </w:divBdr>
    </w:div>
    <w:div w:id="1120759221">
      <w:bodyDiv w:val="1"/>
      <w:marLeft w:val="0"/>
      <w:marRight w:val="0"/>
      <w:marTop w:val="0"/>
      <w:marBottom w:val="0"/>
      <w:divBdr>
        <w:top w:val="none" w:sz="0" w:space="0" w:color="auto"/>
        <w:left w:val="none" w:sz="0" w:space="0" w:color="auto"/>
        <w:bottom w:val="none" w:sz="0" w:space="0" w:color="auto"/>
        <w:right w:val="none" w:sz="0" w:space="0" w:color="auto"/>
      </w:divBdr>
    </w:div>
    <w:div w:id="1331255161">
      <w:bodyDiv w:val="1"/>
      <w:marLeft w:val="0"/>
      <w:marRight w:val="0"/>
      <w:marTop w:val="0"/>
      <w:marBottom w:val="0"/>
      <w:divBdr>
        <w:top w:val="none" w:sz="0" w:space="0" w:color="auto"/>
        <w:left w:val="none" w:sz="0" w:space="0" w:color="auto"/>
        <w:bottom w:val="none" w:sz="0" w:space="0" w:color="auto"/>
        <w:right w:val="none" w:sz="0" w:space="0" w:color="auto"/>
      </w:divBdr>
    </w:div>
    <w:div w:id="1707412525">
      <w:bodyDiv w:val="1"/>
      <w:marLeft w:val="0"/>
      <w:marRight w:val="0"/>
      <w:marTop w:val="0"/>
      <w:marBottom w:val="0"/>
      <w:divBdr>
        <w:top w:val="none" w:sz="0" w:space="0" w:color="auto"/>
        <w:left w:val="none" w:sz="0" w:space="0" w:color="auto"/>
        <w:bottom w:val="none" w:sz="0" w:space="0" w:color="auto"/>
        <w:right w:val="none" w:sz="0" w:space="0" w:color="auto"/>
      </w:divBdr>
    </w:div>
    <w:div w:id="1779711436">
      <w:bodyDiv w:val="1"/>
      <w:marLeft w:val="0"/>
      <w:marRight w:val="0"/>
      <w:marTop w:val="0"/>
      <w:marBottom w:val="0"/>
      <w:divBdr>
        <w:top w:val="none" w:sz="0" w:space="0" w:color="auto"/>
        <w:left w:val="none" w:sz="0" w:space="0" w:color="auto"/>
        <w:bottom w:val="none" w:sz="0" w:space="0" w:color="auto"/>
        <w:right w:val="none" w:sz="0" w:space="0" w:color="auto"/>
      </w:divBdr>
    </w:div>
    <w:div w:id="1899247499">
      <w:bodyDiv w:val="1"/>
      <w:marLeft w:val="0"/>
      <w:marRight w:val="0"/>
      <w:marTop w:val="0"/>
      <w:marBottom w:val="0"/>
      <w:divBdr>
        <w:top w:val="none" w:sz="0" w:space="0" w:color="auto"/>
        <w:left w:val="none" w:sz="0" w:space="0" w:color="auto"/>
        <w:bottom w:val="none" w:sz="0" w:space="0" w:color="auto"/>
        <w:right w:val="none" w:sz="0" w:space="0" w:color="auto"/>
      </w:divBdr>
    </w:div>
    <w:div w:id="1949121985">
      <w:bodyDiv w:val="1"/>
      <w:marLeft w:val="0"/>
      <w:marRight w:val="0"/>
      <w:marTop w:val="0"/>
      <w:marBottom w:val="0"/>
      <w:divBdr>
        <w:top w:val="none" w:sz="0" w:space="0" w:color="auto"/>
        <w:left w:val="none" w:sz="0" w:space="0" w:color="auto"/>
        <w:bottom w:val="none" w:sz="0" w:space="0" w:color="auto"/>
        <w:right w:val="none" w:sz="0" w:space="0" w:color="auto"/>
      </w:divBdr>
    </w:div>
    <w:div w:id="1982075305">
      <w:bodyDiv w:val="1"/>
      <w:marLeft w:val="0"/>
      <w:marRight w:val="0"/>
      <w:marTop w:val="0"/>
      <w:marBottom w:val="0"/>
      <w:divBdr>
        <w:top w:val="none" w:sz="0" w:space="0" w:color="auto"/>
        <w:left w:val="none" w:sz="0" w:space="0" w:color="auto"/>
        <w:bottom w:val="none" w:sz="0" w:space="0" w:color="auto"/>
        <w:right w:val="none" w:sz="0" w:space="0" w:color="auto"/>
      </w:divBdr>
    </w:div>
    <w:div w:id="2023624042">
      <w:bodyDiv w:val="1"/>
      <w:marLeft w:val="0"/>
      <w:marRight w:val="0"/>
      <w:marTop w:val="0"/>
      <w:marBottom w:val="0"/>
      <w:divBdr>
        <w:top w:val="none" w:sz="0" w:space="0" w:color="auto"/>
        <w:left w:val="none" w:sz="0" w:space="0" w:color="auto"/>
        <w:bottom w:val="none" w:sz="0" w:space="0" w:color="auto"/>
        <w:right w:val="none" w:sz="0" w:space="0" w:color="auto"/>
      </w:divBdr>
    </w:div>
    <w:div w:id="2096124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hsinform.scot/illnesses-and-conditions/immune-system/lupu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nhsinform.scot/illnesses-and-conditions/heart-and-blood-vessels/conditions/raynauds-phenomenon/" TargetMode="External"/><Relationship Id="rId11" Type="http://schemas.openxmlformats.org/officeDocument/2006/relationships/hyperlink" Target="https://www.nhsinform.scot/illnesses-and-conditions/muscle-bone-and-joints/conditions/bunion/" TargetMode="External"/><Relationship Id="rId12" Type="http://schemas.openxmlformats.org/officeDocument/2006/relationships/hyperlink" Target="https://www.nhs.uk/live-well/quit-smoking/nhs-stop-smoking-services-help-you-quit/" TargetMode="External"/><Relationship Id="rId13" Type="http://schemas.openxmlformats.org/officeDocument/2006/relationships/hyperlink" Target="https://www.nhsinform.scot/tests-and-treatments/medicines-and-medical-aids/types-of-medicine/antibiotics/" TargetMode="External"/><Relationship Id="rId14" Type="http://schemas.openxmlformats.org/officeDocument/2006/relationships/hyperlink" Target="https://www.nhsinform.scot/illnesses-and-conditions/skin-hair-and-nails/chilblains" TargetMode="External"/><Relationship Id="rId15" Type="http://schemas.openxmlformats.org/officeDocument/2006/relationships/hyperlink" Target="http://consultingfootpain.co.uk/" TargetMode="External"/><Relationship Id="rId16" Type="http://schemas.openxmlformats.org/officeDocument/2006/relationships/hyperlink" Target="http://consultingfootpain.co.uk/regular-articles/" TargetMode="External"/><Relationship Id="rId17" Type="http://schemas.openxmlformats.org/officeDocument/2006/relationships/hyperlink" Target="https://www.nhs.uk/pages/home.aspx" TargetMode="External"/><Relationship Id="rId18" Type="http://schemas.openxmlformats.org/officeDocument/2006/relationships/hyperlink" Target="mailto:myfootjourneys@mail.com" TargetMode="External"/><Relationship Id="rId19" Type="http://schemas.openxmlformats.org/officeDocument/2006/relationships/image" Target="media/image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There will come a time when no matter what you try, surgery is inevitable. The big toe cannot be helped conservatively and so the joint has to be sacrificed to gain comfort, improve walking and above all make the pain better. In this factsheet I will deal with pure facts leaving material such as recovery to discussion with your specialist as everyone prefers to offer their own advice.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1411</Words>
  <Characters>8047</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Top tips for winter</vt:lpstr>
      <vt:lpstr>What is this information guide about?</vt:lpstr>
      <vt:lpstr/>
      <vt:lpstr>The condition</vt:lpstr>
      <vt:lpstr>Who is this aimed at?	</vt:lpstr>
      <vt:lpstr>Things you need to know</vt:lpstr>
      <vt:lpstr/>
      <vt:lpstr/>
      <vt:lpstr>General </vt:lpstr>
      <vt:lpstr>Prevention</vt:lpstr>
      <vt:lpstr>If you're susceptible to chilblains, you can reduce your risk by warming the ski</vt:lpstr>
      <vt:lpstr>Treatment**</vt:lpstr>
      <vt:lpstr>Specialised Sports</vt:lpstr>
      <vt:lpstr>        Hiking</vt:lpstr>
      <vt:lpstr>        </vt:lpstr>
      <vt:lpstr>        Skiing</vt:lpstr>
      <vt:lpstr>        </vt:lpstr>
      <vt:lpstr>        Don’t skimp on quality socks. Select socks designed to remove sweat away from th</vt:lpstr>
      <vt:lpstr>        </vt:lpstr>
      <vt:lpstr>Further information &amp; disclaimer</vt:lpstr>
      <vt:lpstr>Footlocker</vt:lpstr>
      <vt:lpstr/>
    </vt:vector>
  </TitlesOfParts>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tips for winter</dc:title>
  <dc:subject>Factsheet 3:Joint replacement</dc:subject>
  <dc:creator>Microsoft Office User</dc:creator>
  <cp:keywords/>
  <dc:description/>
  <cp:lastModifiedBy>Microsoft Office User</cp:lastModifiedBy>
  <cp:revision>4</cp:revision>
  <cp:lastPrinted>2018-11-20T11:27:00Z</cp:lastPrinted>
  <dcterms:created xsi:type="dcterms:W3CDTF">2018-12-11T10:16:00Z</dcterms:created>
  <dcterms:modified xsi:type="dcterms:W3CDTF">2018-12-11T10:33:00Z</dcterms:modified>
</cp:coreProperties>
</file>